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308A1DEA"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w:t>
      </w:r>
      <w:proofErr w:type="spellStart"/>
      <w:r w:rsidR="00D278C5">
        <w:rPr>
          <w:rFonts w:ascii="Arial" w:hAnsi="Arial" w:cs="Arial"/>
          <w:b/>
          <w:sz w:val="24"/>
          <w:szCs w:val="24"/>
          <w:lang w:val="az-Latn-AZ" w:eastAsia="ru-RU"/>
        </w:rPr>
        <w:t>nin</w:t>
      </w:r>
      <w:proofErr w:type="spellEnd"/>
      <w:r w:rsidR="009011C0">
        <w:rPr>
          <w:rFonts w:ascii="Arial" w:hAnsi="Arial" w:cs="Arial"/>
          <w:b/>
          <w:sz w:val="24"/>
          <w:szCs w:val="24"/>
          <w:lang w:val="az-Latn-AZ" w:eastAsia="ru-RU"/>
        </w:rPr>
        <w:t xml:space="preserve"> </w:t>
      </w:r>
      <w:r w:rsidR="000F769A">
        <w:rPr>
          <w:rFonts w:ascii="Arial" w:hAnsi="Arial" w:cs="Arial"/>
          <w:b/>
          <w:sz w:val="24"/>
          <w:szCs w:val="24"/>
          <w:lang w:val="az-Latn-AZ" w:eastAsia="ru-RU"/>
        </w:rPr>
        <w:t>“</w:t>
      </w:r>
      <w:proofErr w:type="spellStart"/>
      <w:r w:rsidR="000F769A">
        <w:rPr>
          <w:rFonts w:ascii="Arial" w:hAnsi="Arial" w:cs="Arial"/>
          <w:b/>
          <w:sz w:val="24"/>
          <w:szCs w:val="24"/>
          <w:lang w:val="az-Latn-AZ" w:eastAsia="ru-RU"/>
        </w:rPr>
        <w:t>Gen.Ə.Şıxlinski</w:t>
      </w:r>
      <w:proofErr w:type="spellEnd"/>
      <w:r w:rsidR="000F769A">
        <w:rPr>
          <w:rFonts w:ascii="Arial" w:hAnsi="Arial" w:cs="Arial"/>
          <w:b/>
          <w:sz w:val="24"/>
          <w:szCs w:val="24"/>
          <w:lang w:val="az-Latn-AZ" w:eastAsia="ru-RU"/>
        </w:rPr>
        <w:t xml:space="preserve">” </w:t>
      </w:r>
      <w:r w:rsidR="000F769A" w:rsidRPr="00E22179">
        <w:rPr>
          <w:rFonts w:ascii="Arial" w:hAnsi="Arial" w:cs="Arial"/>
          <w:b/>
          <w:sz w:val="24"/>
          <w:szCs w:val="24"/>
          <w:lang w:val="az-Latn-AZ"/>
        </w:rPr>
        <w:t>gəmi</w:t>
      </w:r>
      <w:r w:rsidR="000F769A">
        <w:rPr>
          <w:rFonts w:ascii="Arial" w:hAnsi="Arial" w:cs="Arial"/>
          <w:b/>
          <w:sz w:val="24"/>
          <w:szCs w:val="24"/>
          <w:lang w:val="az-Latn-AZ"/>
        </w:rPr>
        <w:t>si</w:t>
      </w:r>
      <w:r w:rsidR="000F769A" w:rsidRPr="00E22179">
        <w:rPr>
          <w:rFonts w:ascii="Arial" w:hAnsi="Arial" w:cs="Arial"/>
          <w:b/>
          <w:sz w:val="24"/>
          <w:szCs w:val="24"/>
          <w:lang w:val="az-Latn-AZ"/>
        </w:rPr>
        <w:t xml:space="preserve"> </w:t>
      </w:r>
      <w:r w:rsidR="00E22179" w:rsidRPr="00E22179">
        <w:rPr>
          <w:rFonts w:ascii="Arial" w:hAnsi="Arial" w:cs="Arial"/>
          <w:b/>
          <w:sz w:val="24"/>
          <w:szCs w:val="24"/>
          <w:lang w:val="az-Latn-AZ"/>
        </w:rPr>
        <w:t>üçün</w:t>
      </w:r>
      <w:r w:rsidR="005362E3">
        <w:rPr>
          <w:rFonts w:ascii="Arial" w:hAnsi="Arial" w:cs="Arial"/>
          <w:b/>
          <w:sz w:val="24"/>
          <w:szCs w:val="24"/>
          <w:lang w:val="az-Latn-AZ"/>
        </w:rPr>
        <w:t xml:space="preserve"> </w:t>
      </w:r>
      <w:r w:rsidR="009F69EA">
        <w:rPr>
          <w:rFonts w:ascii="Arial" w:hAnsi="Arial" w:cs="Arial"/>
          <w:b/>
          <w:sz w:val="24"/>
          <w:szCs w:val="24"/>
          <w:lang w:val="az-Latn-AZ"/>
        </w:rPr>
        <w:t>ehtiyat hissələrin</w:t>
      </w:r>
      <w:r w:rsidR="00E22179">
        <w:rPr>
          <w:rFonts w:ascii="Arial" w:hAnsi="Arial" w:cs="Arial"/>
          <w:b/>
          <w:sz w:val="24"/>
          <w:szCs w:val="24"/>
          <w:lang w:val="az-Latn-AZ"/>
        </w:rPr>
        <w:t xml:space="preserve"> </w:t>
      </w:r>
      <w:proofErr w:type="spellStart"/>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w:t>
      </w:r>
      <w:proofErr w:type="spellEnd"/>
      <w:r w:rsidRPr="00E22179">
        <w:rPr>
          <w:rFonts w:ascii="Arial" w:hAnsi="Arial" w:cs="Arial"/>
          <w:b/>
          <w:sz w:val="24"/>
          <w:szCs w:val="24"/>
          <w:lang w:val="az-Latn-AZ" w:eastAsia="ru-RU"/>
        </w:rPr>
        <w:t xml:space="preserve">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68B5A397"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9011C0">
        <w:rPr>
          <w:rFonts w:ascii="Arial" w:hAnsi="Arial" w:cs="Arial"/>
          <w:b/>
          <w:sz w:val="24"/>
          <w:szCs w:val="24"/>
          <w:lang w:val="az-Latn-AZ" w:eastAsia="ru-RU"/>
        </w:rPr>
        <w:t>220</w:t>
      </w:r>
      <w:r w:rsidR="004F79C0">
        <w:rPr>
          <w:rFonts w:ascii="Arial" w:hAnsi="Arial" w:cs="Arial"/>
          <w:b/>
          <w:sz w:val="24"/>
          <w:szCs w:val="24"/>
          <w:lang w:val="az-Latn-AZ" w:eastAsia="ru-RU"/>
        </w:rPr>
        <w:t>/202</w:t>
      </w:r>
      <w:r w:rsidR="003E5995">
        <w:rPr>
          <w:rFonts w:ascii="Arial" w:hAnsi="Arial" w:cs="Arial"/>
          <w:b/>
          <w:sz w:val="24"/>
          <w:szCs w:val="24"/>
          <w:lang w:val="az-Latn-AZ" w:eastAsia="ru-RU"/>
        </w:rPr>
        <w:t>2</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741B5"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4B069F30"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9011C0" w:rsidRPr="009011C0">
              <w:rPr>
                <w:rFonts w:ascii="Arial" w:hAnsi="Arial" w:cs="Arial"/>
                <w:b/>
                <w:sz w:val="20"/>
                <w:szCs w:val="20"/>
                <w:lang w:val="az-Latn-AZ" w:eastAsia="ru-RU"/>
              </w:rPr>
              <w:t>28</w:t>
            </w:r>
            <w:r w:rsidR="00B05019" w:rsidRPr="009011C0">
              <w:rPr>
                <w:rFonts w:ascii="Arial" w:hAnsi="Arial" w:cs="Arial"/>
                <w:b/>
                <w:sz w:val="20"/>
                <w:szCs w:val="20"/>
                <w:lang w:val="az-Latn-AZ" w:eastAsia="ru-RU"/>
              </w:rPr>
              <w:t xml:space="preserve"> </w:t>
            </w:r>
            <w:r w:rsidR="009011C0">
              <w:rPr>
                <w:rFonts w:ascii="Arial" w:hAnsi="Arial" w:cs="Arial"/>
                <w:b/>
                <w:sz w:val="20"/>
                <w:szCs w:val="20"/>
                <w:lang w:val="az-Latn-AZ" w:eastAsia="ru-RU"/>
              </w:rPr>
              <w:t>dekabr</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3E5995">
              <w:rPr>
                <w:rFonts w:ascii="Arial" w:hAnsi="Arial" w:cs="Arial"/>
                <w:b/>
                <w:sz w:val="20"/>
                <w:szCs w:val="20"/>
                <w:lang w:val="az-Latn-AZ" w:eastAsia="ru-RU"/>
              </w:rPr>
              <w:t>2</w:t>
            </w:r>
            <w:r w:rsidRPr="00251AA5">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741B5"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71D1BF1C"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9011C0" w:rsidRPr="009011C0">
              <w:rPr>
                <w:rFonts w:ascii="Arial" w:hAnsi="Arial" w:cs="Arial"/>
                <w:b/>
                <w:sz w:val="20"/>
                <w:szCs w:val="20"/>
                <w:lang w:val="az-Latn-AZ" w:eastAsia="ru-RU"/>
              </w:rPr>
              <w:t>100</w:t>
            </w:r>
            <w:r w:rsidR="00904599" w:rsidRPr="00A52307">
              <w:rPr>
                <w:rFonts w:ascii="Arial" w:hAnsi="Arial" w:cs="Arial"/>
                <w:b/>
                <w:sz w:val="20"/>
                <w:szCs w:val="20"/>
                <w:lang w:val="az-Latn-AZ" w:eastAsia="ru-RU"/>
              </w:rPr>
              <w:t xml:space="preserve"> (</w:t>
            </w:r>
            <w:r w:rsidR="00AC6183">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741B5"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Müsabiqə təklifi üçün</w:t>
            </w:r>
            <w:r w:rsidR="00F61E45">
              <w:rPr>
                <w:rFonts w:ascii="Arial" w:eastAsia="MS Mincho" w:hAnsi="Arial" w:cs="Arial"/>
                <w:sz w:val="20"/>
                <w:szCs w:val="20"/>
                <w:lang w:val="az-Latn-AZ" w:eastAsia="ru-RU"/>
              </w:rPr>
              <w:t>,</w:t>
            </w:r>
            <w:r w:rsidRPr="00463A66">
              <w:rPr>
                <w:rFonts w:ascii="Arial" w:eastAsia="MS Mincho" w:hAnsi="Arial" w:cs="Arial"/>
                <w:sz w:val="20"/>
                <w:szCs w:val="20"/>
                <w:lang w:val="az-Latn-AZ" w:eastAsia="ru-RU"/>
              </w:rPr>
              <w:t xml:space="preserve"> təklifin </w:t>
            </w:r>
            <w:r w:rsidR="00F61E45" w:rsidRPr="00463A66">
              <w:rPr>
                <w:rFonts w:ascii="Arial" w:eastAsia="MS Mincho" w:hAnsi="Arial" w:cs="Arial"/>
                <w:sz w:val="20"/>
                <w:szCs w:val="20"/>
                <w:lang w:val="az-Latn-AZ" w:eastAsia="ru-RU"/>
              </w:rPr>
              <w:t>ƏDV-</w:t>
            </w:r>
            <w:r w:rsidR="00F61E45">
              <w:rPr>
                <w:rFonts w:ascii="Arial" w:eastAsia="MS Mincho" w:hAnsi="Arial" w:cs="Arial"/>
                <w:sz w:val="20"/>
                <w:szCs w:val="20"/>
                <w:lang w:val="az-Latn-AZ" w:eastAsia="ru-RU"/>
              </w:rPr>
              <w:t xml:space="preserve">siz </w:t>
            </w:r>
            <w:r w:rsidRPr="00463A66">
              <w:rPr>
                <w:rFonts w:ascii="Arial" w:eastAsia="MS Mincho" w:hAnsi="Arial" w:cs="Arial"/>
                <w:sz w:val="20"/>
                <w:szCs w:val="20"/>
                <w:lang w:val="az-Latn-AZ" w:eastAsia="ru-RU"/>
              </w:rPr>
              <w:t>qiymətinin azı 1 (bir) %-i həcmində</w:t>
            </w:r>
            <w:r w:rsidR="00463A66" w:rsidRPr="00463A66">
              <w:rPr>
                <w:rFonts w:ascii="Arial" w:eastAsia="MS Mincho" w:hAnsi="Arial" w:cs="Arial"/>
                <w:sz w:val="20"/>
                <w:szCs w:val="20"/>
                <w:lang w:val="az-Latn-AZ" w:eastAsia="ru-RU"/>
              </w:rPr>
              <w:t xml:space="preserve"> </w:t>
            </w:r>
            <w:r w:rsidRPr="00463A66">
              <w:rPr>
                <w:rFonts w:ascii="Arial" w:eastAsia="MS Mincho" w:hAnsi="Arial" w:cs="Arial"/>
                <w:sz w:val="20"/>
                <w:szCs w:val="20"/>
                <w:lang w:val="az-Latn-AZ" w:eastAsia="ru-RU"/>
              </w:rPr>
              <w:t xml:space="preserve"> bank təminatı (bank qarantiyası) tələb olunur. </w:t>
            </w:r>
            <w:r w:rsidR="00FF265F" w:rsidRPr="00463A66">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463A66">
              <w:rPr>
                <w:rFonts w:ascii="Arial" w:hAnsi="Arial" w:cs="Arial"/>
                <w:sz w:val="20"/>
                <w:szCs w:val="20"/>
                <w:lang w:val="az-Latn-AZ" w:eastAsia="ru-RU"/>
              </w:rPr>
              <w:t>Müqavilənin yerinə yetirilməsi təminatı satınalma müqaviləsinin</w:t>
            </w:r>
            <w:r w:rsidR="00F61E45">
              <w:rPr>
                <w:rFonts w:ascii="Arial" w:hAnsi="Arial" w:cs="Arial"/>
                <w:sz w:val="20"/>
                <w:szCs w:val="20"/>
                <w:lang w:val="az-Latn-AZ" w:eastAsia="ru-RU"/>
              </w:rPr>
              <w:t xml:space="preserve"> ƏDV-siz</w:t>
            </w:r>
            <w:r w:rsidRPr="00463A66">
              <w:rPr>
                <w:rFonts w:ascii="Arial" w:hAnsi="Arial" w:cs="Arial"/>
                <w:sz w:val="20"/>
                <w:szCs w:val="20"/>
                <w:lang w:val="az-Latn-AZ" w:eastAsia="ru-RU"/>
              </w:rPr>
              <w:t xml:space="preserve"> qiymətinin </w:t>
            </w:r>
            <w:r w:rsidR="00463A66" w:rsidRPr="00463A66">
              <w:rPr>
                <w:rFonts w:ascii="Arial" w:hAnsi="Arial" w:cs="Arial"/>
                <w:sz w:val="20"/>
                <w:szCs w:val="20"/>
                <w:lang w:val="az-Latn-AZ" w:eastAsia="ru-RU"/>
              </w:rPr>
              <w:t>3</w:t>
            </w:r>
            <w:r w:rsidRPr="00463A66">
              <w:rPr>
                <w:rFonts w:ascii="Arial" w:hAnsi="Arial" w:cs="Arial"/>
                <w:sz w:val="20"/>
                <w:szCs w:val="20"/>
                <w:lang w:val="az-Latn-AZ" w:eastAsia="ru-RU"/>
              </w:rPr>
              <w:t xml:space="preserve"> (</w:t>
            </w:r>
            <w:r w:rsidR="00463A66" w:rsidRPr="00463A66">
              <w:rPr>
                <w:rFonts w:ascii="Arial" w:hAnsi="Arial" w:cs="Arial"/>
                <w:sz w:val="20"/>
                <w:szCs w:val="20"/>
                <w:lang w:val="az-Latn-AZ" w:eastAsia="ru-RU"/>
              </w:rPr>
              <w:t>üç</w:t>
            </w:r>
            <w:r w:rsidRPr="00463A66">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3741B5"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2A183B20"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9011C0" w:rsidRPr="009011C0">
              <w:rPr>
                <w:rFonts w:ascii="Arial" w:hAnsi="Arial" w:cs="Arial"/>
                <w:b/>
                <w:sz w:val="20"/>
                <w:szCs w:val="20"/>
                <w:lang w:val="az-Latn-AZ" w:eastAsia="ru-RU"/>
              </w:rPr>
              <w:t>10</w:t>
            </w:r>
            <w:r w:rsidR="00F604B4">
              <w:rPr>
                <w:rFonts w:ascii="Arial" w:hAnsi="Arial" w:cs="Arial"/>
                <w:b/>
                <w:sz w:val="20"/>
                <w:szCs w:val="20"/>
                <w:lang w:val="az-Latn-AZ" w:eastAsia="ru-RU"/>
              </w:rPr>
              <w:t xml:space="preserve"> </w:t>
            </w:r>
            <w:r w:rsidR="009011C0">
              <w:rPr>
                <w:rFonts w:ascii="Arial" w:hAnsi="Arial" w:cs="Arial"/>
                <w:b/>
                <w:sz w:val="20"/>
                <w:szCs w:val="20"/>
                <w:lang w:val="az-Latn-AZ" w:eastAsia="ru-RU"/>
              </w:rPr>
              <w:t>yanvar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9011C0">
              <w:rPr>
                <w:rFonts w:ascii="Arial" w:hAnsi="Arial" w:cs="Arial"/>
                <w:b/>
                <w:sz w:val="20"/>
                <w:szCs w:val="20"/>
                <w:lang w:val="az-Latn-AZ" w:eastAsia="ru-RU"/>
              </w:rPr>
              <w:t>3</w:t>
            </w:r>
            <w:r w:rsidR="000F79B8" w:rsidRPr="00C243D3">
              <w:rPr>
                <w:rFonts w:ascii="Arial" w:hAnsi="Arial" w:cs="Arial"/>
                <w:b/>
                <w:sz w:val="20"/>
                <w:szCs w:val="20"/>
                <w:lang w:val="az-Latn-AZ" w:eastAsia="ru-RU"/>
              </w:rPr>
              <w:t>-c</w:t>
            </w:r>
            <w:r w:rsidR="009011C0">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9011C0">
              <w:rPr>
                <w:rFonts w:ascii="Arial" w:hAnsi="Arial" w:cs="Arial"/>
                <w:b/>
                <w:sz w:val="20"/>
                <w:szCs w:val="20"/>
                <w:lang w:val="az-Latn-AZ" w:eastAsia="ru-RU"/>
              </w:rPr>
              <w:t>5</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741B5"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20AE85D4"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606A67">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 </w:t>
            </w:r>
            <w:r>
              <w:rPr>
                <w:rFonts w:ascii="Arial" w:hAnsi="Arial" w:cs="Arial"/>
                <w:sz w:val="20"/>
                <w:szCs w:val="20"/>
                <w:lang w:val="az-Latn-AZ" w:eastAsia="ru-RU"/>
              </w:rPr>
              <w:t>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r w:rsidR="003741B5">
              <w:fldChar w:fldCharType="begin"/>
            </w:r>
            <w:r w:rsidR="003741B5" w:rsidRPr="003741B5">
              <w:rPr>
                <w:lang w:val="en-US"/>
              </w:rPr>
              <w:instrText xml:space="preserve"> HYPERLINK "mailto:tender@asco.az" </w:instrText>
            </w:r>
            <w:r w:rsidR="003741B5">
              <w:fldChar w:fldCharType="separate"/>
            </w:r>
            <w:r w:rsidR="00A52307" w:rsidRPr="001A678A">
              <w:rPr>
                <w:rStyle w:val="Hyperlink"/>
                <w:rFonts w:ascii="Arial" w:hAnsi="Arial" w:cs="Arial"/>
                <w:sz w:val="20"/>
                <w:szCs w:val="20"/>
                <w:lang w:val="az-Latn-AZ"/>
              </w:rPr>
              <w:t>tender@asco.az</w:t>
            </w:r>
            <w:r w:rsidR="003741B5">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3741B5"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5C2B5CAB"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011C0">
              <w:rPr>
                <w:rFonts w:ascii="Arial" w:hAnsi="Arial" w:cs="Arial"/>
                <w:b/>
                <w:sz w:val="20"/>
                <w:szCs w:val="20"/>
                <w:lang w:val="az-Latn-AZ" w:eastAsia="ru-RU"/>
              </w:rPr>
              <w:t>10</w:t>
            </w:r>
            <w:r w:rsidR="003A2F6A">
              <w:rPr>
                <w:rFonts w:ascii="Arial" w:hAnsi="Arial" w:cs="Arial"/>
                <w:b/>
                <w:sz w:val="20"/>
                <w:szCs w:val="20"/>
                <w:lang w:val="az-Latn-AZ" w:eastAsia="ru-RU"/>
              </w:rPr>
              <w:t xml:space="preserve"> </w:t>
            </w:r>
            <w:r w:rsidR="009011C0">
              <w:rPr>
                <w:rFonts w:ascii="Arial" w:hAnsi="Arial" w:cs="Arial"/>
                <w:b/>
                <w:sz w:val="20"/>
                <w:szCs w:val="20"/>
                <w:lang w:val="az-Latn-AZ" w:eastAsia="ru-RU"/>
              </w:rPr>
              <w:t>yanvar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9011C0">
              <w:rPr>
                <w:rFonts w:ascii="Arial" w:hAnsi="Arial" w:cs="Arial"/>
                <w:b/>
                <w:sz w:val="20"/>
                <w:szCs w:val="20"/>
                <w:lang w:val="az-Latn-AZ" w:eastAsia="ru-RU"/>
              </w:rPr>
              <w:t>3</w:t>
            </w:r>
            <w:r w:rsidRPr="00C243D3">
              <w:rPr>
                <w:rFonts w:ascii="Arial" w:hAnsi="Arial" w:cs="Arial"/>
                <w:b/>
                <w:sz w:val="20"/>
                <w:szCs w:val="20"/>
                <w:lang w:val="az-Latn-AZ" w:eastAsia="ru-RU"/>
              </w:rPr>
              <w:t>-c</w:t>
            </w:r>
            <w:r w:rsidR="009011C0">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9011C0">
              <w:rPr>
                <w:rFonts w:ascii="Arial" w:hAnsi="Arial" w:cs="Arial"/>
                <w:b/>
                <w:sz w:val="20"/>
                <w:szCs w:val="20"/>
                <w:lang w:val="az-Latn-AZ" w:eastAsia="ru-RU"/>
              </w:rPr>
              <w:t>6</w:t>
            </w:r>
            <w:r w:rsidR="003C0C06">
              <w:rPr>
                <w:rFonts w:ascii="Arial" w:hAnsi="Arial" w:cs="Arial"/>
                <w:b/>
                <w:sz w:val="20"/>
                <w:szCs w:val="20"/>
                <w:lang w:val="az-Latn-AZ" w:eastAsia="ru-RU"/>
              </w:rPr>
              <w:t>:</w:t>
            </w:r>
            <w:r w:rsidR="00A27395">
              <w:rPr>
                <w:rFonts w:ascii="Arial" w:hAnsi="Arial" w:cs="Arial"/>
                <w:b/>
                <w:sz w:val="20"/>
                <w:szCs w:val="20"/>
                <w:lang w:val="az-Latn-AZ" w:eastAsia="ru-RU"/>
              </w:rPr>
              <w:t>0</w:t>
            </w:r>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3741B5"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408AC658" w:rsidR="00D278C5" w:rsidRDefault="00D278C5" w:rsidP="00AE5082">
      <w:pPr>
        <w:rPr>
          <w:lang w:val="az-Latn-AZ"/>
        </w:rPr>
      </w:pPr>
    </w:p>
    <w:p w14:paraId="26E7E228" w14:textId="28DBD73F" w:rsidR="00463A66" w:rsidRDefault="00463A66" w:rsidP="00AE5082">
      <w:pPr>
        <w:rPr>
          <w:lang w:val="az-Latn-AZ"/>
        </w:rPr>
      </w:pPr>
    </w:p>
    <w:p w14:paraId="14DD6701" w14:textId="0CC5400C" w:rsidR="00463A66" w:rsidRDefault="00463A66" w:rsidP="00AE5082">
      <w:pPr>
        <w:rPr>
          <w:lang w:val="az-Latn-AZ"/>
        </w:rPr>
      </w:pPr>
    </w:p>
    <w:p w14:paraId="0636C60F" w14:textId="77777777" w:rsidR="00463A66" w:rsidRDefault="00463A66" w:rsidP="00AE5082">
      <w:pPr>
        <w:rPr>
          <w:lang w:val="az-Latn-AZ"/>
        </w:rPr>
      </w:pPr>
    </w:p>
    <w:p w14:paraId="553DCB81" w14:textId="3EB4EAB5" w:rsidR="00D278C5" w:rsidRDefault="00D278C5" w:rsidP="00AE5082">
      <w:pPr>
        <w:rPr>
          <w:lang w:val="az-Latn-AZ"/>
        </w:rPr>
      </w:pPr>
    </w:p>
    <w:p w14:paraId="3D9CE93C" w14:textId="77777777" w:rsidR="00D278C5" w:rsidRDefault="00D278C5" w:rsidP="00AE5082">
      <w:pPr>
        <w:rPr>
          <w:lang w:val="az-Latn-AZ"/>
        </w:rPr>
      </w:pPr>
    </w:p>
    <w:p w14:paraId="24D04AB5" w14:textId="7E58DBAD" w:rsidR="007D0D58" w:rsidRDefault="007D0D58" w:rsidP="00AE5082">
      <w:pPr>
        <w:rPr>
          <w:lang w:val="az-Latn-AZ"/>
        </w:rPr>
      </w:pPr>
    </w:p>
    <w:p w14:paraId="31F07ED3" w14:textId="77777777" w:rsidR="00463A66" w:rsidRDefault="00463A66"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F7490AD" w14:textId="77777777" w:rsidR="00993E0B" w:rsidRDefault="00993E0B" w:rsidP="00993E0B">
      <w:pPr>
        <w:rPr>
          <w:rFonts w:ascii="Arial" w:hAnsi="Arial" w:cs="Arial"/>
          <w:b/>
          <w:sz w:val="12"/>
          <w:szCs w:val="24"/>
          <w:lang w:val="az-Latn-AZ" w:eastAsia="ru-RU"/>
        </w:rPr>
      </w:pP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7211"/>
        <w:gridCol w:w="884"/>
        <w:gridCol w:w="617"/>
        <w:gridCol w:w="784"/>
      </w:tblGrid>
      <w:tr w:rsidR="009011C0" w:rsidRPr="001165A1" w14:paraId="4EE73E9E" w14:textId="77777777" w:rsidTr="006B7996">
        <w:trPr>
          <w:trHeight w:val="510"/>
        </w:trPr>
        <w:tc>
          <w:tcPr>
            <w:tcW w:w="439" w:type="dxa"/>
            <w:shd w:val="clear" w:color="auto" w:fill="auto"/>
            <w:noWrap/>
            <w:vAlign w:val="center"/>
            <w:hideMark/>
          </w:tcPr>
          <w:p w14:paraId="39DC27C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w:t>
            </w:r>
          </w:p>
        </w:tc>
        <w:tc>
          <w:tcPr>
            <w:tcW w:w="7211" w:type="dxa"/>
            <w:shd w:val="clear" w:color="auto" w:fill="auto"/>
            <w:vAlign w:val="center"/>
            <w:hideMark/>
          </w:tcPr>
          <w:p w14:paraId="4DEDBB1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Mal-</w:t>
            </w:r>
            <w:proofErr w:type="spellStart"/>
            <w:r w:rsidRPr="001165A1">
              <w:rPr>
                <w:rFonts w:ascii="Palatino Linotype" w:eastAsia="Times New Roman" w:hAnsi="Palatino Linotype" w:cs="Arial"/>
                <w:color w:val="000000"/>
                <w:sz w:val="20"/>
                <w:szCs w:val="20"/>
                <w:lang w:val="en-US"/>
              </w:rPr>
              <w:t>materialların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avadanlıqların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adı</w:t>
            </w:r>
            <w:proofErr w:type="spellEnd"/>
          </w:p>
        </w:tc>
        <w:tc>
          <w:tcPr>
            <w:tcW w:w="884" w:type="dxa"/>
            <w:shd w:val="clear" w:color="auto" w:fill="auto"/>
            <w:vAlign w:val="center"/>
            <w:hideMark/>
          </w:tcPr>
          <w:p w14:paraId="342EDAC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Kod</w:t>
            </w:r>
            <w:proofErr w:type="spellEnd"/>
          </w:p>
        </w:tc>
        <w:tc>
          <w:tcPr>
            <w:tcW w:w="617" w:type="dxa"/>
            <w:shd w:val="clear" w:color="auto" w:fill="auto"/>
            <w:vAlign w:val="center"/>
            <w:hideMark/>
          </w:tcPr>
          <w:p w14:paraId="048B454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Sayı</w:t>
            </w:r>
            <w:proofErr w:type="spellEnd"/>
          </w:p>
        </w:tc>
        <w:tc>
          <w:tcPr>
            <w:tcW w:w="784" w:type="dxa"/>
            <w:shd w:val="clear" w:color="auto" w:fill="auto"/>
            <w:vAlign w:val="center"/>
            <w:hideMark/>
          </w:tcPr>
          <w:p w14:paraId="6DED97D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Ölçü</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vahidi</w:t>
            </w:r>
            <w:proofErr w:type="spellEnd"/>
          </w:p>
        </w:tc>
      </w:tr>
      <w:tr w:rsidR="009011C0" w:rsidRPr="001165A1" w14:paraId="495F3738" w14:textId="77777777" w:rsidTr="006B7996">
        <w:trPr>
          <w:trHeight w:val="255"/>
        </w:trPr>
        <w:tc>
          <w:tcPr>
            <w:tcW w:w="439" w:type="dxa"/>
            <w:shd w:val="clear" w:color="auto" w:fill="auto"/>
            <w:noWrap/>
            <w:vAlign w:val="center"/>
            <w:hideMark/>
          </w:tcPr>
          <w:p w14:paraId="185A04B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7211" w:type="dxa"/>
            <w:shd w:val="clear" w:color="auto" w:fill="auto"/>
            <w:vAlign w:val="center"/>
            <w:hideMark/>
          </w:tcPr>
          <w:p w14:paraId="5072FD93" w14:textId="77777777" w:rsidR="009011C0" w:rsidRPr="001165A1" w:rsidRDefault="009011C0" w:rsidP="009011C0">
            <w:pPr>
              <w:spacing w:after="0" w:line="240" w:lineRule="auto"/>
              <w:jc w:val="center"/>
              <w:rPr>
                <w:rFonts w:ascii="Palatino Linotype" w:eastAsia="Times New Roman" w:hAnsi="Palatino Linotype" w:cs="Arial"/>
                <w:bCs/>
                <w:i/>
                <w:iCs/>
                <w:color w:val="000000"/>
                <w:sz w:val="20"/>
                <w:szCs w:val="20"/>
                <w:lang w:val="en-US"/>
              </w:rPr>
            </w:pPr>
            <w:r w:rsidRPr="001165A1">
              <w:rPr>
                <w:rFonts w:ascii="Palatino Linotype" w:eastAsia="Times New Roman" w:hAnsi="Palatino Linotype" w:cs="Arial"/>
                <w:bCs/>
                <w:i/>
                <w:iCs/>
                <w:color w:val="000000"/>
                <w:sz w:val="20"/>
                <w:szCs w:val="20"/>
                <w:lang w:val="en-US"/>
              </w:rPr>
              <w:t xml:space="preserve">m/v </w:t>
            </w:r>
            <w:proofErr w:type="spellStart"/>
            <w:r w:rsidRPr="001165A1">
              <w:rPr>
                <w:rFonts w:ascii="Palatino Linotype" w:eastAsia="Times New Roman" w:hAnsi="Palatino Linotype" w:cs="Arial"/>
                <w:bCs/>
                <w:i/>
                <w:iCs/>
                <w:color w:val="000000"/>
                <w:sz w:val="20"/>
                <w:szCs w:val="20"/>
                <w:lang w:val="en-US"/>
              </w:rPr>
              <w:t>G.Şıxlinski</w:t>
            </w:r>
            <w:proofErr w:type="spellEnd"/>
            <w:r>
              <w:rPr>
                <w:rFonts w:ascii="Palatino Linotype" w:eastAsia="Times New Roman" w:hAnsi="Palatino Linotype" w:cs="Arial"/>
                <w:bCs/>
                <w:i/>
                <w:iCs/>
                <w:color w:val="000000"/>
                <w:sz w:val="20"/>
                <w:szCs w:val="20"/>
                <w:lang w:val="en-US"/>
              </w:rPr>
              <w:t xml:space="preserve"> /</w:t>
            </w:r>
            <w:r w:rsidRPr="004A7100">
              <w:rPr>
                <w:rFonts w:ascii="Palatino Linotype" w:eastAsia="Times New Roman" w:hAnsi="Palatino Linotype" w:cs="Arial"/>
                <w:bCs/>
                <w:i/>
                <w:iCs/>
                <w:color w:val="000000"/>
                <w:sz w:val="20"/>
                <w:szCs w:val="20"/>
                <w:lang w:val="en-US"/>
              </w:rPr>
              <w:t xml:space="preserve"> 10056080</w:t>
            </w:r>
          </w:p>
        </w:tc>
        <w:tc>
          <w:tcPr>
            <w:tcW w:w="884" w:type="dxa"/>
            <w:shd w:val="clear" w:color="auto" w:fill="auto"/>
            <w:vAlign w:val="center"/>
            <w:hideMark/>
          </w:tcPr>
          <w:p w14:paraId="6676D33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617" w:type="dxa"/>
            <w:shd w:val="clear" w:color="auto" w:fill="auto"/>
            <w:vAlign w:val="center"/>
            <w:hideMark/>
          </w:tcPr>
          <w:p w14:paraId="77926EA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784" w:type="dxa"/>
            <w:shd w:val="clear" w:color="auto" w:fill="auto"/>
            <w:vAlign w:val="center"/>
            <w:hideMark/>
          </w:tcPr>
          <w:p w14:paraId="47ACC06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r>
      <w:tr w:rsidR="009011C0" w:rsidRPr="003741B5" w14:paraId="37467DED" w14:textId="77777777" w:rsidTr="006B7996">
        <w:trPr>
          <w:trHeight w:val="510"/>
        </w:trPr>
        <w:tc>
          <w:tcPr>
            <w:tcW w:w="439" w:type="dxa"/>
            <w:shd w:val="clear" w:color="auto" w:fill="auto"/>
            <w:noWrap/>
            <w:vAlign w:val="center"/>
            <w:hideMark/>
          </w:tcPr>
          <w:p w14:paraId="64D6317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7211" w:type="dxa"/>
            <w:shd w:val="clear" w:color="auto" w:fill="auto"/>
            <w:vAlign w:val="center"/>
            <w:hideMark/>
          </w:tcPr>
          <w:p w14:paraId="08347F12" w14:textId="52F2A236" w:rsidR="009011C0"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6R32 </w:t>
            </w:r>
            <w:proofErr w:type="spellStart"/>
            <w:r w:rsidRPr="001165A1">
              <w:rPr>
                <w:rFonts w:ascii="Palatino Linotype" w:eastAsia="Times New Roman" w:hAnsi="Palatino Linotype" w:cs="Arial"/>
                <w:color w:val="000000"/>
                <w:sz w:val="20"/>
                <w:szCs w:val="20"/>
                <w:lang w:val="en-US"/>
              </w:rPr>
              <w:t>tipli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mühərrik</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dört</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taktlı</w:t>
            </w:r>
            <w:proofErr w:type="spellEnd"/>
            <w:r w:rsidRPr="001165A1">
              <w:rPr>
                <w:rFonts w:ascii="Palatino Linotype" w:eastAsia="Times New Roman" w:hAnsi="Palatino Linotype" w:cs="Arial"/>
                <w:color w:val="000000"/>
                <w:sz w:val="20"/>
                <w:szCs w:val="20"/>
                <w:lang w:val="en-US"/>
              </w:rPr>
              <w:t>, 6</w:t>
            </w:r>
            <w:r>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silindrli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bir</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sıralı</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turbonadduvlu</w:t>
            </w:r>
            <w:proofErr w:type="spellEnd"/>
            <w:r w:rsidRPr="001165A1">
              <w:rPr>
                <w:rFonts w:ascii="Palatino Linotype" w:eastAsia="Times New Roman" w:hAnsi="Palatino Linotype" w:cs="Arial"/>
                <w:color w:val="000000"/>
                <w:sz w:val="20"/>
                <w:szCs w:val="20"/>
                <w:lang w:val="en-US"/>
              </w:rPr>
              <w:t xml:space="preserve">. </w:t>
            </w:r>
          </w:p>
          <w:p w14:paraId="60FB8B0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İnşa</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tarixi</w:t>
            </w:r>
            <w:proofErr w:type="spellEnd"/>
            <w:r w:rsidRPr="001165A1">
              <w:rPr>
                <w:rFonts w:ascii="Palatino Linotype" w:eastAsia="Times New Roman" w:hAnsi="Palatino Linotype" w:cs="Arial"/>
                <w:color w:val="000000"/>
                <w:sz w:val="20"/>
                <w:szCs w:val="20"/>
                <w:lang w:val="en-US"/>
              </w:rPr>
              <w:t xml:space="preserve"> 1984-cü </w:t>
            </w:r>
            <w:proofErr w:type="spellStart"/>
            <w:r w:rsidRPr="001165A1">
              <w:rPr>
                <w:rFonts w:ascii="Palatino Linotype" w:eastAsia="Times New Roman" w:hAnsi="Palatino Linotype" w:cs="Arial"/>
                <w:color w:val="000000"/>
                <w:sz w:val="20"/>
                <w:szCs w:val="20"/>
                <w:lang w:val="en-US"/>
              </w:rPr>
              <w:t>il</w:t>
            </w:r>
            <w:proofErr w:type="spellEnd"/>
            <w:r w:rsidRPr="001165A1">
              <w:rPr>
                <w:rFonts w:ascii="Palatino Linotype" w:eastAsia="Times New Roman" w:hAnsi="Palatino Linotype" w:cs="Arial"/>
                <w:color w:val="000000"/>
                <w:sz w:val="20"/>
                <w:szCs w:val="20"/>
                <w:lang w:val="en-US"/>
              </w:rPr>
              <w:t>, zav№2727  Ne-1855kvt, n-750d/</w:t>
            </w:r>
            <w:proofErr w:type="spellStart"/>
            <w:r w:rsidRPr="001165A1">
              <w:rPr>
                <w:rFonts w:ascii="Palatino Linotype" w:eastAsia="Times New Roman" w:hAnsi="Palatino Linotype" w:cs="Arial"/>
                <w:color w:val="000000"/>
                <w:sz w:val="20"/>
                <w:szCs w:val="20"/>
                <w:lang w:val="en-US"/>
              </w:rPr>
              <w:t>dəq</w:t>
            </w:r>
            <w:proofErr w:type="spellEnd"/>
            <w:r w:rsidRPr="001165A1">
              <w:rPr>
                <w:rFonts w:ascii="Palatino Linotype" w:eastAsia="Times New Roman" w:hAnsi="Palatino Linotype" w:cs="Arial"/>
                <w:color w:val="000000"/>
                <w:sz w:val="20"/>
                <w:szCs w:val="20"/>
                <w:lang w:val="en-US"/>
              </w:rPr>
              <w:t>.</w:t>
            </w:r>
          </w:p>
        </w:tc>
        <w:tc>
          <w:tcPr>
            <w:tcW w:w="884" w:type="dxa"/>
            <w:shd w:val="clear" w:color="auto" w:fill="auto"/>
            <w:vAlign w:val="center"/>
            <w:hideMark/>
          </w:tcPr>
          <w:p w14:paraId="2D11CCA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617" w:type="dxa"/>
            <w:shd w:val="clear" w:color="auto" w:fill="auto"/>
            <w:vAlign w:val="center"/>
            <w:hideMark/>
          </w:tcPr>
          <w:p w14:paraId="1EE4401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784" w:type="dxa"/>
            <w:shd w:val="clear" w:color="auto" w:fill="auto"/>
            <w:vAlign w:val="center"/>
            <w:hideMark/>
          </w:tcPr>
          <w:p w14:paraId="357A7E2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r>
      <w:tr w:rsidR="009011C0" w:rsidRPr="001165A1" w14:paraId="3FAD6C62" w14:textId="77777777" w:rsidTr="006B7996">
        <w:trPr>
          <w:trHeight w:val="255"/>
        </w:trPr>
        <w:tc>
          <w:tcPr>
            <w:tcW w:w="439" w:type="dxa"/>
            <w:shd w:val="clear" w:color="auto" w:fill="auto"/>
            <w:noWrap/>
            <w:vAlign w:val="center"/>
            <w:hideMark/>
          </w:tcPr>
          <w:p w14:paraId="2659CC2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w:t>
            </w:r>
          </w:p>
        </w:tc>
        <w:tc>
          <w:tcPr>
            <w:tcW w:w="7211" w:type="dxa"/>
            <w:shd w:val="clear" w:color="auto" w:fill="auto"/>
            <w:vAlign w:val="center"/>
            <w:hideMark/>
          </w:tcPr>
          <w:p w14:paraId="5DFAEDCE"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Yüksək</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təziqli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yanacaq</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nasosunun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kipləyici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dəsti</w:t>
            </w:r>
            <w:proofErr w:type="spellEnd"/>
            <w:r w:rsidRPr="001165A1">
              <w:rPr>
                <w:rFonts w:ascii="Palatino Linotype" w:eastAsia="Times New Roman" w:hAnsi="Palatino Linotype" w:cs="Arial"/>
                <w:color w:val="000000"/>
                <w:sz w:val="20"/>
                <w:szCs w:val="20"/>
                <w:lang w:val="en-US"/>
              </w:rPr>
              <w:t>.</w:t>
            </w:r>
          </w:p>
        </w:tc>
        <w:tc>
          <w:tcPr>
            <w:tcW w:w="884" w:type="dxa"/>
            <w:shd w:val="clear" w:color="auto" w:fill="auto"/>
            <w:vAlign w:val="center"/>
            <w:hideMark/>
          </w:tcPr>
          <w:p w14:paraId="7E81E3A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165178</w:t>
            </w:r>
          </w:p>
        </w:tc>
        <w:tc>
          <w:tcPr>
            <w:tcW w:w="617" w:type="dxa"/>
            <w:shd w:val="clear" w:color="auto" w:fill="auto"/>
            <w:vAlign w:val="center"/>
            <w:hideMark/>
          </w:tcPr>
          <w:p w14:paraId="58078C7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18</w:t>
            </w:r>
          </w:p>
        </w:tc>
        <w:tc>
          <w:tcPr>
            <w:tcW w:w="784" w:type="dxa"/>
            <w:shd w:val="clear" w:color="auto" w:fill="auto"/>
            <w:vAlign w:val="center"/>
            <w:hideMark/>
          </w:tcPr>
          <w:p w14:paraId="34A52C9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dəst</w:t>
            </w:r>
            <w:proofErr w:type="spellEnd"/>
          </w:p>
        </w:tc>
      </w:tr>
      <w:tr w:rsidR="009011C0" w:rsidRPr="001165A1" w14:paraId="055E7A19" w14:textId="77777777" w:rsidTr="006B7996">
        <w:trPr>
          <w:trHeight w:val="255"/>
        </w:trPr>
        <w:tc>
          <w:tcPr>
            <w:tcW w:w="439" w:type="dxa"/>
            <w:shd w:val="clear" w:color="auto" w:fill="auto"/>
            <w:noWrap/>
            <w:vAlign w:val="center"/>
            <w:hideMark/>
          </w:tcPr>
          <w:p w14:paraId="7B23D44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w:t>
            </w:r>
          </w:p>
        </w:tc>
        <w:tc>
          <w:tcPr>
            <w:tcW w:w="7211" w:type="dxa"/>
            <w:shd w:val="clear" w:color="auto" w:fill="auto"/>
            <w:vAlign w:val="center"/>
            <w:hideMark/>
          </w:tcPr>
          <w:p w14:paraId="2893781E"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w:t>
            </w:r>
            <w:proofErr w:type="spellStart"/>
            <w:r w:rsidRPr="001165A1">
              <w:rPr>
                <w:rFonts w:ascii="Palatino Linotype" w:eastAsia="Times New Roman" w:hAnsi="Palatino Linotype" w:cs="Arial"/>
                <w:color w:val="000000"/>
                <w:sz w:val="20"/>
                <w:szCs w:val="20"/>
                <w:lang w:val="en-US"/>
              </w:rPr>
              <w:t>O"rezin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kipləyici</w:t>
            </w:r>
            <w:proofErr w:type="spellEnd"/>
            <w:r w:rsidRPr="001165A1">
              <w:rPr>
                <w:rFonts w:ascii="Palatino Linotype" w:eastAsia="Times New Roman" w:hAnsi="Palatino Linotype" w:cs="Arial"/>
                <w:color w:val="000000"/>
                <w:sz w:val="20"/>
                <w:szCs w:val="20"/>
                <w:lang w:val="en-US"/>
              </w:rPr>
              <w:t xml:space="preserve"> 34.2x3mm</w:t>
            </w:r>
          </w:p>
        </w:tc>
        <w:tc>
          <w:tcPr>
            <w:tcW w:w="884" w:type="dxa"/>
            <w:shd w:val="clear" w:color="auto" w:fill="auto"/>
            <w:vAlign w:val="center"/>
            <w:hideMark/>
          </w:tcPr>
          <w:p w14:paraId="3C73E5F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357001</w:t>
            </w:r>
          </w:p>
        </w:tc>
        <w:tc>
          <w:tcPr>
            <w:tcW w:w="617" w:type="dxa"/>
            <w:shd w:val="clear" w:color="auto" w:fill="auto"/>
            <w:vAlign w:val="center"/>
            <w:hideMark/>
          </w:tcPr>
          <w:p w14:paraId="454966F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50</w:t>
            </w:r>
          </w:p>
        </w:tc>
        <w:tc>
          <w:tcPr>
            <w:tcW w:w="784" w:type="dxa"/>
            <w:shd w:val="clear" w:color="auto" w:fill="auto"/>
            <w:vAlign w:val="center"/>
            <w:hideMark/>
          </w:tcPr>
          <w:p w14:paraId="2BFF8A0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58E71480" w14:textId="77777777" w:rsidTr="006B7996">
        <w:trPr>
          <w:trHeight w:val="255"/>
        </w:trPr>
        <w:tc>
          <w:tcPr>
            <w:tcW w:w="439" w:type="dxa"/>
            <w:shd w:val="clear" w:color="auto" w:fill="auto"/>
            <w:noWrap/>
            <w:vAlign w:val="center"/>
            <w:hideMark/>
          </w:tcPr>
          <w:p w14:paraId="147EBED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w:t>
            </w:r>
          </w:p>
        </w:tc>
        <w:tc>
          <w:tcPr>
            <w:tcW w:w="7211" w:type="dxa"/>
            <w:shd w:val="clear" w:color="auto" w:fill="auto"/>
            <w:vAlign w:val="center"/>
            <w:hideMark/>
          </w:tcPr>
          <w:p w14:paraId="5D6CFD73"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w:t>
            </w:r>
            <w:proofErr w:type="spellStart"/>
            <w:r w:rsidRPr="001165A1">
              <w:rPr>
                <w:rFonts w:ascii="Palatino Linotype" w:eastAsia="Times New Roman" w:hAnsi="Palatino Linotype" w:cs="Arial"/>
                <w:color w:val="000000"/>
                <w:sz w:val="20"/>
                <w:szCs w:val="20"/>
                <w:lang w:val="en-US"/>
              </w:rPr>
              <w:t>O"rezin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kipləyici</w:t>
            </w:r>
            <w:proofErr w:type="spellEnd"/>
            <w:r w:rsidRPr="001165A1">
              <w:rPr>
                <w:rFonts w:ascii="Palatino Linotype" w:eastAsia="Times New Roman" w:hAnsi="Palatino Linotype" w:cs="Arial"/>
                <w:color w:val="000000"/>
                <w:sz w:val="20"/>
                <w:szCs w:val="20"/>
                <w:lang w:val="en-US"/>
              </w:rPr>
              <w:t xml:space="preserve"> 39.2x3mm</w:t>
            </w:r>
          </w:p>
        </w:tc>
        <w:tc>
          <w:tcPr>
            <w:tcW w:w="884" w:type="dxa"/>
            <w:shd w:val="clear" w:color="auto" w:fill="auto"/>
            <w:vAlign w:val="center"/>
            <w:hideMark/>
          </w:tcPr>
          <w:p w14:paraId="3944047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357007</w:t>
            </w:r>
          </w:p>
        </w:tc>
        <w:tc>
          <w:tcPr>
            <w:tcW w:w="617" w:type="dxa"/>
            <w:shd w:val="clear" w:color="auto" w:fill="auto"/>
            <w:vAlign w:val="center"/>
            <w:hideMark/>
          </w:tcPr>
          <w:p w14:paraId="016BFAF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50</w:t>
            </w:r>
          </w:p>
        </w:tc>
        <w:tc>
          <w:tcPr>
            <w:tcW w:w="784" w:type="dxa"/>
            <w:shd w:val="clear" w:color="auto" w:fill="auto"/>
            <w:vAlign w:val="center"/>
            <w:hideMark/>
          </w:tcPr>
          <w:p w14:paraId="2688606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72634ECD" w14:textId="77777777" w:rsidTr="006B7996">
        <w:trPr>
          <w:trHeight w:val="255"/>
        </w:trPr>
        <w:tc>
          <w:tcPr>
            <w:tcW w:w="439" w:type="dxa"/>
            <w:shd w:val="clear" w:color="auto" w:fill="auto"/>
            <w:noWrap/>
            <w:vAlign w:val="center"/>
            <w:hideMark/>
          </w:tcPr>
          <w:p w14:paraId="340A69F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w:t>
            </w:r>
          </w:p>
        </w:tc>
        <w:tc>
          <w:tcPr>
            <w:tcW w:w="7211" w:type="dxa"/>
            <w:shd w:val="clear" w:color="auto" w:fill="auto"/>
            <w:vAlign w:val="center"/>
            <w:hideMark/>
          </w:tcPr>
          <w:p w14:paraId="0E90542B"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w:t>
            </w:r>
            <w:proofErr w:type="spellStart"/>
            <w:r w:rsidRPr="001165A1">
              <w:rPr>
                <w:rFonts w:ascii="Palatino Linotype" w:eastAsia="Times New Roman" w:hAnsi="Palatino Linotype" w:cs="Arial"/>
                <w:color w:val="000000"/>
                <w:sz w:val="20"/>
                <w:szCs w:val="20"/>
                <w:lang w:val="en-US"/>
              </w:rPr>
              <w:t>O"rezin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kipləyici</w:t>
            </w:r>
            <w:proofErr w:type="spellEnd"/>
            <w:r w:rsidRPr="001165A1">
              <w:rPr>
                <w:rFonts w:ascii="Palatino Linotype" w:eastAsia="Times New Roman" w:hAnsi="Palatino Linotype" w:cs="Arial"/>
                <w:color w:val="000000"/>
                <w:sz w:val="20"/>
                <w:szCs w:val="20"/>
                <w:lang w:val="en-US"/>
              </w:rPr>
              <w:t xml:space="preserve"> 54.5x3mm</w:t>
            </w:r>
          </w:p>
        </w:tc>
        <w:tc>
          <w:tcPr>
            <w:tcW w:w="884" w:type="dxa"/>
            <w:shd w:val="clear" w:color="auto" w:fill="auto"/>
            <w:vAlign w:val="center"/>
            <w:hideMark/>
          </w:tcPr>
          <w:p w14:paraId="51F9BFE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357012</w:t>
            </w:r>
          </w:p>
        </w:tc>
        <w:tc>
          <w:tcPr>
            <w:tcW w:w="617" w:type="dxa"/>
            <w:shd w:val="clear" w:color="auto" w:fill="auto"/>
            <w:vAlign w:val="center"/>
            <w:hideMark/>
          </w:tcPr>
          <w:p w14:paraId="7542CE7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30</w:t>
            </w:r>
          </w:p>
        </w:tc>
        <w:tc>
          <w:tcPr>
            <w:tcW w:w="784" w:type="dxa"/>
            <w:shd w:val="clear" w:color="auto" w:fill="auto"/>
            <w:vAlign w:val="center"/>
            <w:hideMark/>
          </w:tcPr>
          <w:p w14:paraId="1EF6854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95A2E6F" w14:textId="77777777" w:rsidTr="006B7996">
        <w:trPr>
          <w:trHeight w:val="255"/>
        </w:trPr>
        <w:tc>
          <w:tcPr>
            <w:tcW w:w="439" w:type="dxa"/>
            <w:shd w:val="clear" w:color="auto" w:fill="auto"/>
            <w:noWrap/>
            <w:vAlign w:val="center"/>
            <w:hideMark/>
          </w:tcPr>
          <w:p w14:paraId="66D30B2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w:t>
            </w:r>
          </w:p>
        </w:tc>
        <w:tc>
          <w:tcPr>
            <w:tcW w:w="7211" w:type="dxa"/>
            <w:shd w:val="clear" w:color="auto" w:fill="auto"/>
            <w:vAlign w:val="center"/>
            <w:hideMark/>
          </w:tcPr>
          <w:p w14:paraId="495FBA99"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Boru</w:t>
            </w:r>
            <w:proofErr w:type="spellEnd"/>
          </w:p>
        </w:tc>
        <w:tc>
          <w:tcPr>
            <w:tcW w:w="884" w:type="dxa"/>
            <w:shd w:val="clear" w:color="auto" w:fill="auto"/>
            <w:vAlign w:val="center"/>
            <w:hideMark/>
          </w:tcPr>
          <w:p w14:paraId="78865AD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357002</w:t>
            </w:r>
          </w:p>
        </w:tc>
        <w:tc>
          <w:tcPr>
            <w:tcW w:w="617" w:type="dxa"/>
            <w:shd w:val="clear" w:color="auto" w:fill="auto"/>
            <w:vAlign w:val="center"/>
            <w:hideMark/>
          </w:tcPr>
          <w:p w14:paraId="5557F37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6</w:t>
            </w:r>
          </w:p>
        </w:tc>
        <w:tc>
          <w:tcPr>
            <w:tcW w:w="784" w:type="dxa"/>
            <w:shd w:val="clear" w:color="auto" w:fill="auto"/>
            <w:vAlign w:val="center"/>
            <w:hideMark/>
          </w:tcPr>
          <w:p w14:paraId="2A235AA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35D3F85E" w14:textId="77777777" w:rsidTr="006B7996">
        <w:trPr>
          <w:trHeight w:val="255"/>
        </w:trPr>
        <w:tc>
          <w:tcPr>
            <w:tcW w:w="439" w:type="dxa"/>
            <w:shd w:val="clear" w:color="auto" w:fill="auto"/>
            <w:noWrap/>
            <w:vAlign w:val="center"/>
            <w:hideMark/>
          </w:tcPr>
          <w:p w14:paraId="03B429C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6</w:t>
            </w:r>
          </w:p>
        </w:tc>
        <w:tc>
          <w:tcPr>
            <w:tcW w:w="7211" w:type="dxa"/>
            <w:shd w:val="clear" w:color="auto" w:fill="auto"/>
            <w:vAlign w:val="center"/>
            <w:hideMark/>
          </w:tcPr>
          <w:p w14:paraId="31B3556A"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Üçlük</w:t>
            </w:r>
            <w:proofErr w:type="spellEnd"/>
          </w:p>
        </w:tc>
        <w:tc>
          <w:tcPr>
            <w:tcW w:w="884" w:type="dxa"/>
            <w:shd w:val="clear" w:color="auto" w:fill="auto"/>
            <w:vAlign w:val="center"/>
            <w:hideMark/>
          </w:tcPr>
          <w:p w14:paraId="47E09E1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357005</w:t>
            </w:r>
          </w:p>
        </w:tc>
        <w:tc>
          <w:tcPr>
            <w:tcW w:w="617" w:type="dxa"/>
            <w:shd w:val="clear" w:color="auto" w:fill="auto"/>
            <w:vAlign w:val="center"/>
            <w:hideMark/>
          </w:tcPr>
          <w:p w14:paraId="0F1DEFB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6</w:t>
            </w:r>
          </w:p>
        </w:tc>
        <w:tc>
          <w:tcPr>
            <w:tcW w:w="784" w:type="dxa"/>
            <w:shd w:val="clear" w:color="auto" w:fill="auto"/>
            <w:vAlign w:val="center"/>
            <w:hideMark/>
          </w:tcPr>
          <w:p w14:paraId="0A81EFA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160FDF7" w14:textId="77777777" w:rsidTr="006B7996">
        <w:trPr>
          <w:trHeight w:val="255"/>
        </w:trPr>
        <w:tc>
          <w:tcPr>
            <w:tcW w:w="439" w:type="dxa"/>
            <w:shd w:val="clear" w:color="auto" w:fill="auto"/>
            <w:noWrap/>
            <w:vAlign w:val="center"/>
            <w:hideMark/>
          </w:tcPr>
          <w:p w14:paraId="1FEBFD0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7</w:t>
            </w:r>
          </w:p>
        </w:tc>
        <w:tc>
          <w:tcPr>
            <w:tcW w:w="7211" w:type="dxa"/>
            <w:shd w:val="clear" w:color="auto" w:fill="auto"/>
            <w:vAlign w:val="center"/>
            <w:hideMark/>
          </w:tcPr>
          <w:p w14:paraId="3B579977" w14:textId="5B149DCD" w:rsidR="009011C0" w:rsidRPr="001165A1" w:rsidRDefault="009011C0" w:rsidP="00635DD9">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Baş</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buraxıcı</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klapan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dəst</w:t>
            </w:r>
            <w:proofErr w:type="spellEnd"/>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2AA7377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357017</w:t>
            </w:r>
          </w:p>
        </w:tc>
        <w:tc>
          <w:tcPr>
            <w:tcW w:w="617" w:type="dxa"/>
            <w:shd w:val="clear" w:color="auto" w:fill="auto"/>
            <w:vAlign w:val="center"/>
            <w:hideMark/>
          </w:tcPr>
          <w:p w14:paraId="6C084DE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w:t>
            </w:r>
          </w:p>
        </w:tc>
        <w:tc>
          <w:tcPr>
            <w:tcW w:w="784" w:type="dxa"/>
            <w:shd w:val="clear" w:color="auto" w:fill="auto"/>
            <w:vAlign w:val="center"/>
            <w:hideMark/>
          </w:tcPr>
          <w:p w14:paraId="15A2CB6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dəst</w:t>
            </w:r>
            <w:proofErr w:type="spellEnd"/>
          </w:p>
        </w:tc>
      </w:tr>
      <w:tr w:rsidR="009011C0" w:rsidRPr="001165A1" w14:paraId="1DDEA589" w14:textId="77777777" w:rsidTr="006B7996">
        <w:trPr>
          <w:trHeight w:val="255"/>
        </w:trPr>
        <w:tc>
          <w:tcPr>
            <w:tcW w:w="439" w:type="dxa"/>
            <w:shd w:val="clear" w:color="auto" w:fill="auto"/>
            <w:noWrap/>
            <w:vAlign w:val="center"/>
            <w:hideMark/>
          </w:tcPr>
          <w:p w14:paraId="20FBA94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8</w:t>
            </w:r>
          </w:p>
        </w:tc>
        <w:tc>
          <w:tcPr>
            <w:tcW w:w="7211" w:type="dxa"/>
            <w:shd w:val="clear" w:color="auto" w:fill="auto"/>
            <w:vAlign w:val="center"/>
            <w:hideMark/>
          </w:tcPr>
          <w:p w14:paraId="7199B346"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Üçlük</w:t>
            </w:r>
            <w:proofErr w:type="spellEnd"/>
          </w:p>
        </w:tc>
        <w:tc>
          <w:tcPr>
            <w:tcW w:w="884" w:type="dxa"/>
            <w:shd w:val="clear" w:color="auto" w:fill="auto"/>
            <w:vAlign w:val="center"/>
            <w:hideMark/>
          </w:tcPr>
          <w:p w14:paraId="307F844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355111</w:t>
            </w:r>
          </w:p>
        </w:tc>
        <w:tc>
          <w:tcPr>
            <w:tcW w:w="617" w:type="dxa"/>
            <w:shd w:val="clear" w:color="auto" w:fill="auto"/>
            <w:vAlign w:val="center"/>
            <w:hideMark/>
          </w:tcPr>
          <w:p w14:paraId="2701AD5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6</w:t>
            </w:r>
          </w:p>
        </w:tc>
        <w:tc>
          <w:tcPr>
            <w:tcW w:w="784" w:type="dxa"/>
            <w:shd w:val="clear" w:color="auto" w:fill="auto"/>
            <w:vAlign w:val="center"/>
            <w:hideMark/>
          </w:tcPr>
          <w:p w14:paraId="0662F85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371C5E58" w14:textId="77777777" w:rsidTr="006B7996">
        <w:trPr>
          <w:trHeight w:val="255"/>
        </w:trPr>
        <w:tc>
          <w:tcPr>
            <w:tcW w:w="439" w:type="dxa"/>
            <w:shd w:val="clear" w:color="auto" w:fill="auto"/>
            <w:noWrap/>
            <w:vAlign w:val="center"/>
            <w:hideMark/>
          </w:tcPr>
          <w:p w14:paraId="0181308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9</w:t>
            </w:r>
          </w:p>
        </w:tc>
        <w:tc>
          <w:tcPr>
            <w:tcW w:w="7211" w:type="dxa"/>
            <w:shd w:val="clear" w:color="auto" w:fill="auto"/>
            <w:vAlign w:val="center"/>
            <w:hideMark/>
          </w:tcPr>
          <w:p w14:paraId="542F1730"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w:t>
            </w:r>
            <w:proofErr w:type="spellStart"/>
            <w:r w:rsidRPr="001165A1">
              <w:rPr>
                <w:rFonts w:ascii="Palatino Linotype" w:eastAsia="Times New Roman" w:hAnsi="Palatino Linotype" w:cs="Arial"/>
                <w:color w:val="000000"/>
                <w:sz w:val="20"/>
                <w:szCs w:val="20"/>
                <w:lang w:val="en-US"/>
              </w:rPr>
              <w:t>O"rezin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kipləyici</w:t>
            </w:r>
            <w:proofErr w:type="spellEnd"/>
            <w:r w:rsidRPr="001165A1">
              <w:rPr>
                <w:rFonts w:ascii="Palatino Linotype" w:eastAsia="Times New Roman" w:hAnsi="Palatino Linotype" w:cs="Arial"/>
                <w:color w:val="000000"/>
                <w:sz w:val="20"/>
                <w:szCs w:val="20"/>
                <w:lang w:val="en-US"/>
              </w:rPr>
              <w:t xml:space="preserve"> 99,1x5,7 SMS1586</w:t>
            </w:r>
          </w:p>
        </w:tc>
        <w:tc>
          <w:tcPr>
            <w:tcW w:w="884" w:type="dxa"/>
            <w:shd w:val="clear" w:color="auto" w:fill="auto"/>
            <w:vAlign w:val="center"/>
            <w:hideMark/>
          </w:tcPr>
          <w:p w14:paraId="2D99611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355109</w:t>
            </w:r>
          </w:p>
        </w:tc>
        <w:tc>
          <w:tcPr>
            <w:tcW w:w="617" w:type="dxa"/>
            <w:shd w:val="clear" w:color="auto" w:fill="auto"/>
            <w:vAlign w:val="center"/>
            <w:hideMark/>
          </w:tcPr>
          <w:p w14:paraId="702F37D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50</w:t>
            </w:r>
          </w:p>
        </w:tc>
        <w:tc>
          <w:tcPr>
            <w:tcW w:w="784" w:type="dxa"/>
            <w:shd w:val="clear" w:color="auto" w:fill="auto"/>
            <w:vAlign w:val="center"/>
            <w:hideMark/>
          </w:tcPr>
          <w:p w14:paraId="5E7E876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506867C3" w14:textId="77777777" w:rsidTr="006B7996">
        <w:trPr>
          <w:trHeight w:val="255"/>
        </w:trPr>
        <w:tc>
          <w:tcPr>
            <w:tcW w:w="439" w:type="dxa"/>
            <w:shd w:val="clear" w:color="auto" w:fill="auto"/>
            <w:noWrap/>
            <w:vAlign w:val="center"/>
            <w:hideMark/>
          </w:tcPr>
          <w:p w14:paraId="565C221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w:t>
            </w:r>
          </w:p>
        </w:tc>
        <w:tc>
          <w:tcPr>
            <w:tcW w:w="7211" w:type="dxa"/>
            <w:shd w:val="clear" w:color="auto" w:fill="auto"/>
            <w:vAlign w:val="center"/>
            <w:hideMark/>
          </w:tcPr>
          <w:p w14:paraId="2794E18A"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w:t>
            </w:r>
            <w:proofErr w:type="spellStart"/>
            <w:r w:rsidRPr="001165A1">
              <w:rPr>
                <w:rFonts w:ascii="Palatino Linotype" w:eastAsia="Times New Roman" w:hAnsi="Palatino Linotype" w:cs="Arial"/>
                <w:color w:val="000000"/>
                <w:sz w:val="20"/>
                <w:szCs w:val="20"/>
                <w:lang w:val="en-US"/>
              </w:rPr>
              <w:t>O"rezin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kipləyici</w:t>
            </w:r>
            <w:proofErr w:type="spellEnd"/>
            <w:r w:rsidRPr="001165A1">
              <w:rPr>
                <w:rFonts w:ascii="Palatino Linotype" w:eastAsia="Times New Roman" w:hAnsi="Palatino Linotype" w:cs="Arial"/>
                <w:color w:val="000000"/>
                <w:sz w:val="20"/>
                <w:szCs w:val="20"/>
                <w:lang w:val="en-US"/>
              </w:rPr>
              <w:t xml:space="preserve"> 44,2x3 SMS1586</w:t>
            </w:r>
          </w:p>
        </w:tc>
        <w:tc>
          <w:tcPr>
            <w:tcW w:w="884" w:type="dxa"/>
            <w:shd w:val="clear" w:color="auto" w:fill="auto"/>
            <w:vAlign w:val="center"/>
            <w:hideMark/>
          </w:tcPr>
          <w:p w14:paraId="159D376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355112</w:t>
            </w:r>
          </w:p>
        </w:tc>
        <w:tc>
          <w:tcPr>
            <w:tcW w:w="617" w:type="dxa"/>
            <w:shd w:val="clear" w:color="auto" w:fill="auto"/>
            <w:vAlign w:val="center"/>
            <w:hideMark/>
          </w:tcPr>
          <w:p w14:paraId="4B638D8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30</w:t>
            </w:r>
          </w:p>
        </w:tc>
        <w:tc>
          <w:tcPr>
            <w:tcW w:w="784" w:type="dxa"/>
            <w:shd w:val="clear" w:color="auto" w:fill="auto"/>
            <w:vAlign w:val="center"/>
            <w:hideMark/>
          </w:tcPr>
          <w:p w14:paraId="4539AB2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64E8485B" w14:textId="77777777" w:rsidTr="006B7996">
        <w:trPr>
          <w:trHeight w:val="255"/>
        </w:trPr>
        <w:tc>
          <w:tcPr>
            <w:tcW w:w="439" w:type="dxa"/>
            <w:shd w:val="clear" w:color="auto" w:fill="auto"/>
            <w:noWrap/>
            <w:vAlign w:val="center"/>
            <w:hideMark/>
          </w:tcPr>
          <w:p w14:paraId="5061873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w:t>
            </w:r>
          </w:p>
        </w:tc>
        <w:tc>
          <w:tcPr>
            <w:tcW w:w="7211" w:type="dxa"/>
            <w:shd w:val="clear" w:color="auto" w:fill="auto"/>
            <w:vAlign w:val="center"/>
            <w:hideMark/>
          </w:tcPr>
          <w:p w14:paraId="488C5D75"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Su </w:t>
            </w:r>
            <w:proofErr w:type="spellStart"/>
            <w:r w:rsidRPr="001165A1">
              <w:rPr>
                <w:rFonts w:ascii="Palatino Linotype" w:eastAsia="Times New Roman" w:hAnsi="Palatino Linotype" w:cs="Arial"/>
                <w:color w:val="000000"/>
                <w:sz w:val="20"/>
                <w:szCs w:val="20"/>
                <w:lang w:val="en-US"/>
              </w:rPr>
              <w:t>borusu</w:t>
            </w:r>
            <w:proofErr w:type="spellEnd"/>
          </w:p>
        </w:tc>
        <w:tc>
          <w:tcPr>
            <w:tcW w:w="884" w:type="dxa"/>
            <w:shd w:val="clear" w:color="auto" w:fill="auto"/>
            <w:vAlign w:val="center"/>
            <w:hideMark/>
          </w:tcPr>
          <w:p w14:paraId="4BEA389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355120</w:t>
            </w:r>
          </w:p>
        </w:tc>
        <w:tc>
          <w:tcPr>
            <w:tcW w:w="617" w:type="dxa"/>
            <w:shd w:val="clear" w:color="auto" w:fill="auto"/>
            <w:vAlign w:val="center"/>
            <w:hideMark/>
          </w:tcPr>
          <w:p w14:paraId="738A69B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18</w:t>
            </w:r>
          </w:p>
        </w:tc>
        <w:tc>
          <w:tcPr>
            <w:tcW w:w="784" w:type="dxa"/>
            <w:shd w:val="clear" w:color="auto" w:fill="auto"/>
            <w:vAlign w:val="center"/>
            <w:hideMark/>
          </w:tcPr>
          <w:p w14:paraId="2007C39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011B9F1B" w14:textId="77777777" w:rsidTr="006B7996">
        <w:trPr>
          <w:trHeight w:val="255"/>
        </w:trPr>
        <w:tc>
          <w:tcPr>
            <w:tcW w:w="439" w:type="dxa"/>
            <w:shd w:val="clear" w:color="auto" w:fill="auto"/>
            <w:noWrap/>
            <w:vAlign w:val="center"/>
            <w:hideMark/>
          </w:tcPr>
          <w:p w14:paraId="3E2CC19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211" w:type="dxa"/>
            <w:shd w:val="clear" w:color="auto" w:fill="auto"/>
            <w:vAlign w:val="center"/>
            <w:hideMark/>
          </w:tcPr>
          <w:p w14:paraId="560BCBB2"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Su </w:t>
            </w:r>
            <w:proofErr w:type="spellStart"/>
            <w:r w:rsidRPr="001165A1">
              <w:rPr>
                <w:rFonts w:ascii="Palatino Linotype" w:eastAsia="Times New Roman" w:hAnsi="Palatino Linotype" w:cs="Arial"/>
                <w:color w:val="000000"/>
                <w:sz w:val="20"/>
                <w:szCs w:val="20"/>
                <w:lang w:val="en-US"/>
              </w:rPr>
              <w:t>borusu</w:t>
            </w:r>
            <w:proofErr w:type="spellEnd"/>
          </w:p>
        </w:tc>
        <w:tc>
          <w:tcPr>
            <w:tcW w:w="884" w:type="dxa"/>
            <w:shd w:val="clear" w:color="auto" w:fill="auto"/>
            <w:vAlign w:val="center"/>
            <w:hideMark/>
          </w:tcPr>
          <w:p w14:paraId="1D923F9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355118</w:t>
            </w:r>
          </w:p>
        </w:tc>
        <w:tc>
          <w:tcPr>
            <w:tcW w:w="617" w:type="dxa"/>
            <w:shd w:val="clear" w:color="auto" w:fill="auto"/>
            <w:vAlign w:val="center"/>
            <w:hideMark/>
          </w:tcPr>
          <w:p w14:paraId="0E9E21C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w:t>
            </w:r>
          </w:p>
        </w:tc>
        <w:tc>
          <w:tcPr>
            <w:tcW w:w="784" w:type="dxa"/>
            <w:shd w:val="clear" w:color="auto" w:fill="auto"/>
            <w:vAlign w:val="center"/>
            <w:hideMark/>
          </w:tcPr>
          <w:p w14:paraId="6381AEC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4064A549" w14:textId="77777777" w:rsidTr="006B7996">
        <w:trPr>
          <w:trHeight w:val="255"/>
        </w:trPr>
        <w:tc>
          <w:tcPr>
            <w:tcW w:w="439" w:type="dxa"/>
            <w:shd w:val="clear" w:color="auto" w:fill="auto"/>
            <w:noWrap/>
            <w:vAlign w:val="center"/>
            <w:hideMark/>
          </w:tcPr>
          <w:p w14:paraId="1BB37DD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13</w:t>
            </w:r>
          </w:p>
        </w:tc>
        <w:tc>
          <w:tcPr>
            <w:tcW w:w="7211" w:type="dxa"/>
            <w:shd w:val="clear" w:color="auto" w:fill="auto"/>
            <w:vAlign w:val="center"/>
            <w:hideMark/>
          </w:tcPr>
          <w:p w14:paraId="4FF063D2"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Su </w:t>
            </w:r>
            <w:proofErr w:type="spellStart"/>
            <w:r w:rsidRPr="001165A1">
              <w:rPr>
                <w:rFonts w:ascii="Palatino Linotype" w:eastAsia="Times New Roman" w:hAnsi="Palatino Linotype" w:cs="Arial"/>
                <w:color w:val="000000"/>
                <w:sz w:val="20"/>
                <w:szCs w:val="20"/>
                <w:lang w:val="en-US"/>
              </w:rPr>
              <w:t>borusu</w:t>
            </w:r>
            <w:proofErr w:type="spellEnd"/>
          </w:p>
        </w:tc>
        <w:tc>
          <w:tcPr>
            <w:tcW w:w="884" w:type="dxa"/>
            <w:shd w:val="clear" w:color="auto" w:fill="auto"/>
            <w:vAlign w:val="center"/>
            <w:hideMark/>
          </w:tcPr>
          <w:p w14:paraId="5432612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355121</w:t>
            </w:r>
          </w:p>
        </w:tc>
        <w:tc>
          <w:tcPr>
            <w:tcW w:w="617" w:type="dxa"/>
            <w:shd w:val="clear" w:color="auto" w:fill="auto"/>
            <w:vAlign w:val="center"/>
            <w:hideMark/>
          </w:tcPr>
          <w:p w14:paraId="2BC58F2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w:t>
            </w:r>
          </w:p>
        </w:tc>
        <w:tc>
          <w:tcPr>
            <w:tcW w:w="784" w:type="dxa"/>
            <w:shd w:val="clear" w:color="auto" w:fill="auto"/>
            <w:vAlign w:val="center"/>
            <w:hideMark/>
          </w:tcPr>
          <w:p w14:paraId="551276C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030AF706" w14:textId="77777777" w:rsidTr="006B7996">
        <w:trPr>
          <w:trHeight w:val="255"/>
        </w:trPr>
        <w:tc>
          <w:tcPr>
            <w:tcW w:w="439" w:type="dxa"/>
            <w:shd w:val="clear" w:color="auto" w:fill="auto"/>
            <w:noWrap/>
            <w:vAlign w:val="center"/>
            <w:hideMark/>
          </w:tcPr>
          <w:p w14:paraId="7025C34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14</w:t>
            </w:r>
          </w:p>
        </w:tc>
        <w:tc>
          <w:tcPr>
            <w:tcW w:w="7211" w:type="dxa"/>
            <w:shd w:val="clear" w:color="auto" w:fill="auto"/>
            <w:vAlign w:val="center"/>
            <w:hideMark/>
          </w:tcPr>
          <w:p w14:paraId="73C23C62"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Kollektor</w:t>
            </w:r>
            <w:proofErr w:type="spellEnd"/>
          </w:p>
        </w:tc>
        <w:tc>
          <w:tcPr>
            <w:tcW w:w="884" w:type="dxa"/>
            <w:shd w:val="clear" w:color="auto" w:fill="auto"/>
            <w:vAlign w:val="center"/>
            <w:hideMark/>
          </w:tcPr>
          <w:p w14:paraId="7D936C8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355170</w:t>
            </w:r>
          </w:p>
        </w:tc>
        <w:tc>
          <w:tcPr>
            <w:tcW w:w="617" w:type="dxa"/>
            <w:shd w:val="clear" w:color="auto" w:fill="auto"/>
            <w:vAlign w:val="center"/>
            <w:hideMark/>
          </w:tcPr>
          <w:p w14:paraId="1BB6F9F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w:t>
            </w:r>
          </w:p>
        </w:tc>
        <w:tc>
          <w:tcPr>
            <w:tcW w:w="784" w:type="dxa"/>
            <w:shd w:val="clear" w:color="auto" w:fill="auto"/>
            <w:vAlign w:val="center"/>
            <w:hideMark/>
          </w:tcPr>
          <w:p w14:paraId="55A055D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5FCAC81E" w14:textId="77777777" w:rsidTr="006B7996">
        <w:trPr>
          <w:trHeight w:val="255"/>
        </w:trPr>
        <w:tc>
          <w:tcPr>
            <w:tcW w:w="439" w:type="dxa"/>
            <w:shd w:val="clear" w:color="auto" w:fill="auto"/>
            <w:noWrap/>
            <w:vAlign w:val="center"/>
            <w:hideMark/>
          </w:tcPr>
          <w:p w14:paraId="56B35EB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15</w:t>
            </w:r>
          </w:p>
        </w:tc>
        <w:tc>
          <w:tcPr>
            <w:tcW w:w="7211" w:type="dxa"/>
            <w:shd w:val="clear" w:color="auto" w:fill="auto"/>
            <w:vAlign w:val="center"/>
            <w:hideMark/>
          </w:tcPr>
          <w:p w14:paraId="3A44B160" w14:textId="2DC6373D"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Püs</w:t>
            </w:r>
            <w:r>
              <w:rPr>
                <w:rFonts w:ascii="Palatino Linotype" w:eastAsia="Times New Roman" w:hAnsi="Palatino Linotype" w:cs="Arial"/>
                <w:color w:val="000000"/>
                <w:sz w:val="20"/>
                <w:szCs w:val="20"/>
                <w:lang w:val="en-US"/>
              </w:rPr>
              <w:t>k</w:t>
            </w:r>
            <w:r w:rsidRPr="001165A1">
              <w:rPr>
                <w:rFonts w:ascii="Palatino Linotype" w:eastAsia="Times New Roman" w:hAnsi="Palatino Linotype" w:cs="Arial"/>
                <w:color w:val="000000"/>
                <w:sz w:val="20"/>
                <w:szCs w:val="20"/>
                <w:lang w:val="en-US"/>
              </w:rPr>
              <w:t>ürücü</w:t>
            </w:r>
            <w:proofErr w:type="spellEnd"/>
          </w:p>
        </w:tc>
        <w:tc>
          <w:tcPr>
            <w:tcW w:w="884" w:type="dxa"/>
            <w:shd w:val="clear" w:color="auto" w:fill="auto"/>
            <w:vAlign w:val="center"/>
            <w:hideMark/>
          </w:tcPr>
          <w:p w14:paraId="7855912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167020</w:t>
            </w:r>
          </w:p>
        </w:tc>
        <w:tc>
          <w:tcPr>
            <w:tcW w:w="617" w:type="dxa"/>
            <w:shd w:val="clear" w:color="auto" w:fill="auto"/>
            <w:vAlign w:val="center"/>
            <w:hideMark/>
          </w:tcPr>
          <w:p w14:paraId="05AD965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40</w:t>
            </w:r>
          </w:p>
        </w:tc>
        <w:tc>
          <w:tcPr>
            <w:tcW w:w="784" w:type="dxa"/>
            <w:shd w:val="clear" w:color="auto" w:fill="auto"/>
            <w:vAlign w:val="center"/>
            <w:hideMark/>
          </w:tcPr>
          <w:p w14:paraId="6F6DBBC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750DE92B" w14:textId="77777777" w:rsidTr="006B7996">
        <w:trPr>
          <w:trHeight w:val="255"/>
        </w:trPr>
        <w:tc>
          <w:tcPr>
            <w:tcW w:w="439" w:type="dxa"/>
            <w:shd w:val="clear" w:color="auto" w:fill="auto"/>
            <w:noWrap/>
            <w:vAlign w:val="center"/>
            <w:hideMark/>
          </w:tcPr>
          <w:p w14:paraId="016C118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w:t>
            </w:r>
          </w:p>
        </w:tc>
        <w:tc>
          <w:tcPr>
            <w:tcW w:w="7211" w:type="dxa"/>
            <w:shd w:val="clear" w:color="auto" w:fill="auto"/>
            <w:vAlign w:val="center"/>
            <w:hideMark/>
          </w:tcPr>
          <w:p w14:paraId="29E9075D" w14:textId="78801AC8"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Rama </w:t>
            </w:r>
            <w:proofErr w:type="spellStart"/>
            <w:r w:rsidRPr="001165A1">
              <w:rPr>
                <w:rFonts w:ascii="Palatino Linotype" w:eastAsia="Times New Roman" w:hAnsi="Palatino Linotype" w:cs="Arial"/>
                <w:color w:val="000000"/>
                <w:sz w:val="20"/>
                <w:szCs w:val="20"/>
                <w:lang w:val="en-US"/>
              </w:rPr>
              <w:t>yastığı</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üst</w:t>
            </w:r>
            <w:proofErr w:type="spellEnd"/>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6BCC51C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100096</w:t>
            </w:r>
          </w:p>
        </w:tc>
        <w:tc>
          <w:tcPr>
            <w:tcW w:w="617" w:type="dxa"/>
            <w:shd w:val="clear" w:color="auto" w:fill="auto"/>
            <w:vAlign w:val="center"/>
            <w:hideMark/>
          </w:tcPr>
          <w:p w14:paraId="186A203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14</w:t>
            </w:r>
          </w:p>
        </w:tc>
        <w:tc>
          <w:tcPr>
            <w:tcW w:w="784" w:type="dxa"/>
            <w:shd w:val="clear" w:color="auto" w:fill="auto"/>
            <w:vAlign w:val="center"/>
            <w:hideMark/>
          </w:tcPr>
          <w:p w14:paraId="3A62A2D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133EC4AF" w14:textId="77777777" w:rsidTr="006B7996">
        <w:trPr>
          <w:trHeight w:val="255"/>
        </w:trPr>
        <w:tc>
          <w:tcPr>
            <w:tcW w:w="439" w:type="dxa"/>
            <w:shd w:val="clear" w:color="auto" w:fill="auto"/>
            <w:noWrap/>
            <w:vAlign w:val="center"/>
            <w:hideMark/>
          </w:tcPr>
          <w:p w14:paraId="31B7195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17</w:t>
            </w:r>
          </w:p>
        </w:tc>
        <w:tc>
          <w:tcPr>
            <w:tcW w:w="7211" w:type="dxa"/>
            <w:shd w:val="clear" w:color="auto" w:fill="auto"/>
            <w:vAlign w:val="center"/>
            <w:hideMark/>
          </w:tcPr>
          <w:p w14:paraId="58552A00" w14:textId="70E485B8"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Rama </w:t>
            </w:r>
            <w:proofErr w:type="spellStart"/>
            <w:r w:rsidRPr="001165A1">
              <w:rPr>
                <w:rFonts w:ascii="Palatino Linotype" w:eastAsia="Times New Roman" w:hAnsi="Palatino Linotype" w:cs="Arial"/>
                <w:color w:val="000000"/>
                <w:sz w:val="20"/>
                <w:szCs w:val="20"/>
                <w:lang w:val="en-US"/>
              </w:rPr>
              <w:t>yastığı</w:t>
            </w:r>
            <w:proofErr w:type="spellEnd"/>
            <w:r w:rsidRPr="001165A1">
              <w:rPr>
                <w:rFonts w:ascii="Palatino Linotype" w:eastAsia="Times New Roman" w:hAnsi="Palatino Linotype" w:cs="Arial"/>
                <w:color w:val="000000"/>
                <w:sz w:val="20"/>
                <w:szCs w:val="20"/>
                <w:lang w:val="en-US"/>
              </w:rPr>
              <w:t xml:space="preserve"> alt</w:t>
            </w:r>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56392FB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100097</w:t>
            </w:r>
          </w:p>
        </w:tc>
        <w:tc>
          <w:tcPr>
            <w:tcW w:w="617" w:type="dxa"/>
            <w:shd w:val="clear" w:color="auto" w:fill="auto"/>
            <w:vAlign w:val="center"/>
            <w:hideMark/>
          </w:tcPr>
          <w:p w14:paraId="6AE7968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14</w:t>
            </w:r>
          </w:p>
        </w:tc>
        <w:tc>
          <w:tcPr>
            <w:tcW w:w="784" w:type="dxa"/>
            <w:shd w:val="clear" w:color="auto" w:fill="auto"/>
            <w:vAlign w:val="center"/>
            <w:hideMark/>
          </w:tcPr>
          <w:p w14:paraId="5185C0B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37B5BEF3" w14:textId="77777777" w:rsidTr="006B7996">
        <w:trPr>
          <w:trHeight w:val="255"/>
        </w:trPr>
        <w:tc>
          <w:tcPr>
            <w:tcW w:w="439" w:type="dxa"/>
            <w:shd w:val="clear" w:color="auto" w:fill="auto"/>
            <w:noWrap/>
            <w:vAlign w:val="center"/>
            <w:hideMark/>
          </w:tcPr>
          <w:p w14:paraId="6A0C3AC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18</w:t>
            </w:r>
          </w:p>
        </w:tc>
        <w:tc>
          <w:tcPr>
            <w:tcW w:w="7211" w:type="dxa"/>
            <w:shd w:val="clear" w:color="auto" w:fill="auto"/>
            <w:vAlign w:val="center"/>
            <w:hideMark/>
          </w:tcPr>
          <w:p w14:paraId="7236B508"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37CBF99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357007</w:t>
            </w:r>
          </w:p>
        </w:tc>
        <w:tc>
          <w:tcPr>
            <w:tcW w:w="617" w:type="dxa"/>
            <w:shd w:val="clear" w:color="auto" w:fill="auto"/>
            <w:vAlign w:val="center"/>
            <w:hideMark/>
          </w:tcPr>
          <w:p w14:paraId="27327E6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50</w:t>
            </w:r>
          </w:p>
        </w:tc>
        <w:tc>
          <w:tcPr>
            <w:tcW w:w="784" w:type="dxa"/>
            <w:shd w:val="clear" w:color="auto" w:fill="auto"/>
            <w:vAlign w:val="center"/>
            <w:hideMark/>
          </w:tcPr>
          <w:p w14:paraId="572814E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6A1348D5" w14:textId="77777777" w:rsidTr="006B7996">
        <w:trPr>
          <w:trHeight w:val="255"/>
        </w:trPr>
        <w:tc>
          <w:tcPr>
            <w:tcW w:w="439" w:type="dxa"/>
            <w:shd w:val="clear" w:color="auto" w:fill="auto"/>
            <w:noWrap/>
            <w:vAlign w:val="center"/>
            <w:hideMark/>
          </w:tcPr>
          <w:p w14:paraId="526B477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19</w:t>
            </w:r>
          </w:p>
        </w:tc>
        <w:tc>
          <w:tcPr>
            <w:tcW w:w="7211" w:type="dxa"/>
            <w:shd w:val="clear" w:color="auto" w:fill="auto"/>
            <w:vAlign w:val="center"/>
            <w:hideMark/>
          </w:tcPr>
          <w:p w14:paraId="78A29718"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Dayaq</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yarım</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halqası</w:t>
            </w:r>
            <w:proofErr w:type="spellEnd"/>
          </w:p>
        </w:tc>
        <w:tc>
          <w:tcPr>
            <w:tcW w:w="884" w:type="dxa"/>
            <w:shd w:val="clear" w:color="auto" w:fill="auto"/>
            <w:vAlign w:val="center"/>
            <w:hideMark/>
          </w:tcPr>
          <w:p w14:paraId="108B6A4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100112</w:t>
            </w:r>
          </w:p>
        </w:tc>
        <w:tc>
          <w:tcPr>
            <w:tcW w:w="617" w:type="dxa"/>
            <w:shd w:val="clear" w:color="auto" w:fill="auto"/>
            <w:vAlign w:val="center"/>
            <w:hideMark/>
          </w:tcPr>
          <w:p w14:paraId="4F78273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w:t>
            </w:r>
          </w:p>
        </w:tc>
        <w:tc>
          <w:tcPr>
            <w:tcW w:w="784" w:type="dxa"/>
            <w:shd w:val="clear" w:color="auto" w:fill="auto"/>
            <w:vAlign w:val="center"/>
            <w:hideMark/>
          </w:tcPr>
          <w:p w14:paraId="4F86310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0E40DA32" w14:textId="77777777" w:rsidTr="006B7996">
        <w:trPr>
          <w:trHeight w:val="255"/>
        </w:trPr>
        <w:tc>
          <w:tcPr>
            <w:tcW w:w="439" w:type="dxa"/>
            <w:shd w:val="clear" w:color="auto" w:fill="auto"/>
            <w:noWrap/>
            <w:vAlign w:val="center"/>
            <w:hideMark/>
          </w:tcPr>
          <w:p w14:paraId="00DE002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20</w:t>
            </w:r>
          </w:p>
        </w:tc>
        <w:tc>
          <w:tcPr>
            <w:tcW w:w="7211" w:type="dxa"/>
            <w:shd w:val="clear" w:color="auto" w:fill="auto"/>
            <w:vAlign w:val="center"/>
            <w:hideMark/>
          </w:tcPr>
          <w:p w14:paraId="5FB98E4B"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Nazim </w:t>
            </w:r>
            <w:proofErr w:type="spellStart"/>
            <w:r w:rsidRPr="001165A1">
              <w:rPr>
                <w:rFonts w:ascii="Palatino Linotype" w:eastAsia="Times New Roman" w:hAnsi="Palatino Linotype" w:cs="Arial"/>
                <w:color w:val="000000"/>
                <w:sz w:val="20"/>
                <w:szCs w:val="20"/>
                <w:lang w:val="en-US"/>
              </w:rPr>
              <w:t>çarxın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dayaq</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yastığı</w:t>
            </w:r>
            <w:proofErr w:type="spellEnd"/>
          </w:p>
        </w:tc>
        <w:tc>
          <w:tcPr>
            <w:tcW w:w="884" w:type="dxa"/>
            <w:shd w:val="clear" w:color="auto" w:fill="auto"/>
            <w:vAlign w:val="center"/>
            <w:hideMark/>
          </w:tcPr>
          <w:p w14:paraId="6C94CC2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100113</w:t>
            </w:r>
          </w:p>
        </w:tc>
        <w:tc>
          <w:tcPr>
            <w:tcW w:w="617" w:type="dxa"/>
            <w:shd w:val="clear" w:color="auto" w:fill="auto"/>
            <w:vAlign w:val="center"/>
            <w:hideMark/>
          </w:tcPr>
          <w:p w14:paraId="2369EC7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w:t>
            </w:r>
          </w:p>
        </w:tc>
        <w:tc>
          <w:tcPr>
            <w:tcW w:w="784" w:type="dxa"/>
            <w:shd w:val="clear" w:color="auto" w:fill="auto"/>
            <w:vAlign w:val="center"/>
            <w:hideMark/>
          </w:tcPr>
          <w:p w14:paraId="31A1262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66E312A1" w14:textId="77777777" w:rsidTr="006B7996">
        <w:trPr>
          <w:trHeight w:val="255"/>
        </w:trPr>
        <w:tc>
          <w:tcPr>
            <w:tcW w:w="439" w:type="dxa"/>
            <w:shd w:val="clear" w:color="auto" w:fill="auto"/>
            <w:noWrap/>
            <w:vAlign w:val="center"/>
            <w:hideMark/>
          </w:tcPr>
          <w:p w14:paraId="68FF5C9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21</w:t>
            </w:r>
          </w:p>
        </w:tc>
        <w:tc>
          <w:tcPr>
            <w:tcW w:w="7211" w:type="dxa"/>
            <w:shd w:val="clear" w:color="auto" w:fill="auto"/>
            <w:vAlign w:val="center"/>
            <w:hideMark/>
          </w:tcPr>
          <w:p w14:paraId="27902869" w14:textId="0ECC051E"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Silindr</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oyma</w:t>
            </w:r>
            <w:r>
              <w:rPr>
                <w:rFonts w:ascii="Palatino Linotype" w:eastAsia="Times New Roman" w:hAnsi="Palatino Linotype" w:cs="Arial"/>
                <w:color w:val="000000"/>
                <w:sz w:val="20"/>
                <w:szCs w:val="20"/>
                <w:lang w:val="en-US"/>
              </w:rPr>
              <w:t>ğ</w:t>
            </w:r>
            <w:r w:rsidRPr="001165A1">
              <w:rPr>
                <w:rFonts w:ascii="Palatino Linotype" w:eastAsia="Times New Roman" w:hAnsi="Palatino Linotype" w:cs="Arial"/>
                <w:color w:val="000000"/>
                <w:sz w:val="20"/>
                <w:szCs w:val="20"/>
                <w:lang w:val="en-US"/>
              </w:rPr>
              <w:t>ı</w:t>
            </w:r>
            <w:proofErr w:type="spellEnd"/>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606AFAE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100110</w:t>
            </w:r>
          </w:p>
        </w:tc>
        <w:tc>
          <w:tcPr>
            <w:tcW w:w="617" w:type="dxa"/>
            <w:shd w:val="clear" w:color="auto" w:fill="auto"/>
            <w:vAlign w:val="center"/>
            <w:hideMark/>
          </w:tcPr>
          <w:p w14:paraId="0328DAB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w:t>
            </w:r>
          </w:p>
        </w:tc>
        <w:tc>
          <w:tcPr>
            <w:tcW w:w="784" w:type="dxa"/>
            <w:shd w:val="clear" w:color="auto" w:fill="auto"/>
            <w:vAlign w:val="center"/>
            <w:hideMark/>
          </w:tcPr>
          <w:p w14:paraId="515C8EE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03DE0683" w14:textId="77777777" w:rsidTr="006B7996">
        <w:trPr>
          <w:trHeight w:val="255"/>
        </w:trPr>
        <w:tc>
          <w:tcPr>
            <w:tcW w:w="439" w:type="dxa"/>
            <w:shd w:val="clear" w:color="auto" w:fill="auto"/>
            <w:noWrap/>
            <w:vAlign w:val="center"/>
            <w:hideMark/>
          </w:tcPr>
          <w:p w14:paraId="304E8BB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22</w:t>
            </w:r>
          </w:p>
        </w:tc>
        <w:tc>
          <w:tcPr>
            <w:tcW w:w="7211" w:type="dxa"/>
            <w:shd w:val="clear" w:color="auto" w:fill="auto"/>
            <w:vAlign w:val="center"/>
            <w:hideMark/>
          </w:tcPr>
          <w:p w14:paraId="5053EF62"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O </w:t>
            </w:r>
            <w:proofErr w:type="spellStart"/>
            <w:r w:rsidRPr="001165A1">
              <w:rPr>
                <w:rFonts w:ascii="Palatino Linotype" w:eastAsia="Times New Roman" w:hAnsi="Palatino Linotype" w:cs="Arial"/>
                <w:color w:val="000000"/>
                <w:sz w:val="20"/>
                <w:szCs w:val="20"/>
                <w:lang w:val="en-US"/>
              </w:rPr>
              <w:t>şəkilli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3F136A0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100111</w:t>
            </w:r>
          </w:p>
        </w:tc>
        <w:tc>
          <w:tcPr>
            <w:tcW w:w="617" w:type="dxa"/>
            <w:shd w:val="clear" w:color="auto" w:fill="auto"/>
            <w:vAlign w:val="center"/>
            <w:hideMark/>
          </w:tcPr>
          <w:p w14:paraId="66D6755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36</w:t>
            </w:r>
          </w:p>
        </w:tc>
        <w:tc>
          <w:tcPr>
            <w:tcW w:w="784" w:type="dxa"/>
            <w:shd w:val="clear" w:color="auto" w:fill="auto"/>
            <w:vAlign w:val="center"/>
            <w:hideMark/>
          </w:tcPr>
          <w:p w14:paraId="4C5F6CC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4DC4721A" w14:textId="77777777" w:rsidTr="006B7996">
        <w:trPr>
          <w:trHeight w:val="255"/>
        </w:trPr>
        <w:tc>
          <w:tcPr>
            <w:tcW w:w="439" w:type="dxa"/>
            <w:shd w:val="clear" w:color="auto" w:fill="auto"/>
            <w:noWrap/>
            <w:vAlign w:val="center"/>
            <w:hideMark/>
          </w:tcPr>
          <w:p w14:paraId="77AC83B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23</w:t>
            </w:r>
          </w:p>
        </w:tc>
        <w:tc>
          <w:tcPr>
            <w:tcW w:w="7211" w:type="dxa"/>
            <w:shd w:val="clear" w:color="auto" w:fill="auto"/>
            <w:vAlign w:val="center"/>
            <w:hideMark/>
          </w:tcPr>
          <w:p w14:paraId="3046D3AF"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O </w:t>
            </w:r>
            <w:proofErr w:type="spellStart"/>
            <w:r w:rsidRPr="001165A1">
              <w:rPr>
                <w:rFonts w:ascii="Palatino Linotype" w:eastAsia="Times New Roman" w:hAnsi="Palatino Linotype" w:cs="Arial"/>
                <w:color w:val="000000"/>
                <w:sz w:val="20"/>
                <w:szCs w:val="20"/>
                <w:lang w:val="en-US"/>
              </w:rPr>
              <w:t>şəkilli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2833BB5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100109</w:t>
            </w:r>
          </w:p>
        </w:tc>
        <w:tc>
          <w:tcPr>
            <w:tcW w:w="617" w:type="dxa"/>
            <w:shd w:val="clear" w:color="auto" w:fill="auto"/>
            <w:vAlign w:val="center"/>
            <w:hideMark/>
          </w:tcPr>
          <w:p w14:paraId="63A5C4A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20</w:t>
            </w:r>
          </w:p>
        </w:tc>
        <w:tc>
          <w:tcPr>
            <w:tcW w:w="784" w:type="dxa"/>
            <w:shd w:val="clear" w:color="auto" w:fill="auto"/>
            <w:vAlign w:val="center"/>
            <w:hideMark/>
          </w:tcPr>
          <w:p w14:paraId="697522C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06AE024" w14:textId="77777777" w:rsidTr="006B7996">
        <w:trPr>
          <w:trHeight w:val="255"/>
        </w:trPr>
        <w:tc>
          <w:tcPr>
            <w:tcW w:w="439" w:type="dxa"/>
            <w:shd w:val="clear" w:color="auto" w:fill="auto"/>
            <w:noWrap/>
            <w:vAlign w:val="center"/>
            <w:hideMark/>
          </w:tcPr>
          <w:p w14:paraId="045A3DA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24</w:t>
            </w:r>
          </w:p>
        </w:tc>
        <w:tc>
          <w:tcPr>
            <w:tcW w:w="7211" w:type="dxa"/>
            <w:shd w:val="clear" w:color="auto" w:fill="auto"/>
            <w:vAlign w:val="center"/>
            <w:hideMark/>
          </w:tcPr>
          <w:p w14:paraId="14FC8405" w14:textId="79114FBD"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M</w:t>
            </w:r>
            <w:r>
              <w:rPr>
                <w:rFonts w:ascii="Palatino Linotype" w:eastAsia="Times New Roman" w:hAnsi="Palatino Linotype" w:cs="Arial"/>
                <w:color w:val="000000"/>
                <w:sz w:val="20"/>
                <w:szCs w:val="20"/>
                <w:lang w:val="en-US"/>
              </w:rPr>
              <w:t>o</w:t>
            </w:r>
            <w:r w:rsidRPr="001165A1">
              <w:rPr>
                <w:rFonts w:ascii="Palatino Linotype" w:eastAsia="Times New Roman" w:hAnsi="Palatino Linotype" w:cs="Arial"/>
                <w:color w:val="000000"/>
                <w:sz w:val="20"/>
                <w:szCs w:val="20"/>
                <w:lang w:val="en-US"/>
              </w:rPr>
              <w:t>tıl</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yastığı</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üst</w:t>
            </w:r>
            <w:proofErr w:type="spellEnd"/>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36615E7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111004</w:t>
            </w:r>
          </w:p>
        </w:tc>
        <w:tc>
          <w:tcPr>
            <w:tcW w:w="617" w:type="dxa"/>
            <w:shd w:val="clear" w:color="auto" w:fill="auto"/>
            <w:vAlign w:val="center"/>
            <w:hideMark/>
          </w:tcPr>
          <w:p w14:paraId="5071492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251136A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52B0C46" w14:textId="77777777" w:rsidTr="006B7996">
        <w:trPr>
          <w:trHeight w:val="255"/>
        </w:trPr>
        <w:tc>
          <w:tcPr>
            <w:tcW w:w="439" w:type="dxa"/>
            <w:shd w:val="clear" w:color="auto" w:fill="auto"/>
            <w:noWrap/>
            <w:vAlign w:val="center"/>
            <w:hideMark/>
          </w:tcPr>
          <w:p w14:paraId="3F258A6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25</w:t>
            </w:r>
          </w:p>
        </w:tc>
        <w:tc>
          <w:tcPr>
            <w:tcW w:w="7211" w:type="dxa"/>
            <w:shd w:val="clear" w:color="auto" w:fill="auto"/>
            <w:vAlign w:val="center"/>
            <w:hideMark/>
          </w:tcPr>
          <w:p w14:paraId="1E3AD27B" w14:textId="61A8A811"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M</w:t>
            </w:r>
            <w:r>
              <w:rPr>
                <w:rFonts w:ascii="Palatino Linotype" w:eastAsia="Times New Roman" w:hAnsi="Palatino Linotype" w:cs="Arial"/>
                <w:color w:val="000000"/>
                <w:sz w:val="20"/>
                <w:szCs w:val="20"/>
                <w:lang w:val="en-US"/>
              </w:rPr>
              <w:t>o</w:t>
            </w:r>
            <w:r w:rsidRPr="001165A1">
              <w:rPr>
                <w:rFonts w:ascii="Palatino Linotype" w:eastAsia="Times New Roman" w:hAnsi="Palatino Linotype" w:cs="Arial"/>
                <w:color w:val="000000"/>
                <w:sz w:val="20"/>
                <w:szCs w:val="20"/>
                <w:lang w:val="en-US"/>
              </w:rPr>
              <w:t>tıl</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yastığı</w:t>
            </w:r>
            <w:proofErr w:type="spellEnd"/>
            <w:r w:rsidRPr="001165A1">
              <w:rPr>
                <w:rFonts w:ascii="Palatino Linotype" w:eastAsia="Times New Roman" w:hAnsi="Palatino Linotype" w:cs="Arial"/>
                <w:color w:val="000000"/>
                <w:sz w:val="20"/>
                <w:szCs w:val="20"/>
                <w:lang w:val="en-US"/>
              </w:rPr>
              <w:t xml:space="preserve"> alt</w:t>
            </w:r>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51A97C5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111005</w:t>
            </w:r>
          </w:p>
        </w:tc>
        <w:tc>
          <w:tcPr>
            <w:tcW w:w="617" w:type="dxa"/>
            <w:shd w:val="clear" w:color="auto" w:fill="auto"/>
            <w:vAlign w:val="center"/>
            <w:hideMark/>
          </w:tcPr>
          <w:p w14:paraId="6E1416A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13B5167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4B6913BE" w14:textId="77777777" w:rsidTr="006B7996">
        <w:trPr>
          <w:trHeight w:val="255"/>
        </w:trPr>
        <w:tc>
          <w:tcPr>
            <w:tcW w:w="439" w:type="dxa"/>
            <w:shd w:val="clear" w:color="auto" w:fill="auto"/>
            <w:noWrap/>
            <w:vAlign w:val="center"/>
            <w:hideMark/>
          </w:tcPr>
          <w:p w14:paraId="7F82B2B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26</w:t>
            </w:r>
          </w:p>
        </w:tc>
        <w:tc>
          <w:tcPr>
            <w:tcW w:w="7211" w:type="dxa"/>
            <w:shd w:val="clear" w:color="auto" w:fill="auto"/>
            <w:vAlign w:val="center"/>
            <w:hideMark/>
          </w:tcPr>
          <w:p w14:paraId="541010A5" w14:textId="4764C5C4"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Şatunun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yuxarı</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yastığı</w:t>
            </w:r>
            <w:proofErr w:type="spellEnd"/>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075B59E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111002</w:t>
            </w:r>
          </w:p>
        </w:tc>
        <w:tc>
          <w:tcPr>
            <w:tcW w:w="617" w:type="dxa"/>
            <w:shd w:val="clear" w:color="auto" w:fill="auto"/>
            <w:vAlign w:val="center"/>
            <w:hideMark/>
          </w:tcPr>
          <w:p w14:paraId="5694526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1329F35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333F5E94" w14:textId="77777777" w:rsidTr="006B7996">
        <w:trPr>
          <w:trHeight w:val="255"/>
        </w:trPr>
        <w:tc>
          <w:tcPr>
            <w:tcW w:w="439" w:type="dxa"/>
            <w:shd w:val="clear" w:color="auto" w:fill="auto"/>
            <w:noWrap/>
            <w:vAlign w:val="center"/>
            <w:hideMark/>
          </w:tcPr>
          <w:p w14:paraId="1927304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27</w:t>
            </w:r>
          </w:p>
        </w:tc>
        <w:tc>
          <w:tcPr>
            <w:tcW w:w="7211" w:type="dxa"/>
            <w:shd w:val="clear" w:color="auto" w:fill="auto"/>
            <w:vAlign w:val="center"/>
            <w:hideMark/>
          </w:tcPr>
          <w:p w14:paraId="0F73B584" w14:textId="2A964EC0"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Porşen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komplekt</w:t>
            </w:r>
            <w:proofErr w:type="spellEnd"/>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6507326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113025</w:t>
            </w:r>
          </w:p>
        </w:tc>
        <w:tc>
          <w:tcPr>
            <w:tcW w:w="617" w:type="dxa"/>
            <w:shd w:val="clear" w:color="auto" w:fill="auto"/>
            <w:vAlign w:val="center"/>
            <w:hideMark/>
          </w:tcPr>
          <w:p w14:paraId="6024EAF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w:t>
            </w:r>
          </w:p>
        </w:tc>
        <w:tc>
          <w:tcPr>
            <w:tcW w:w="784" w:type="dxa"/>
            <w:shd w:val="clear" w:color="auto" w:fill="auto"/>
            <w:vAlign w:val="center"/>
            <w:hideMark/>
          </w:tcPr>
          <w:p w14:paraId="0356C7E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dəst</w:t>
            </w:r>
            <w:proofErr w:type="spellEnd"/>
          </w:p>
        </w:tc>
      </w:tr>
      <w:tr w:rsidR="009011C0" w:rsidRPr="001165A1" w14:paraId="72B51EAE" w14:textId="77777777" w:rsidTr="006B7996">
        <w:trPr>
          <w:trHeight w:val="255"/>
        </w:trPr>
        <w:tc>
          <w:tcPr>
            <w:tcW w:w="439" w:type="dxa"/>
            <w:shd w:val="clear" w:color="auto" w:fill="auto"/>
            <w:noWrap/>
            <w:vAlign w:val="center"/>
            <w:hideMark/>
          </w:tcPr>
          <w:p w14:paraId="211C2B0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28</w:t>
            </w:r>
          </w:p>
        </w:tc>
        <w:tc>
          <w:tcPr>
            <w:tcW w:w="7211" w:type="dxa"/>
            <w:shd w:val="clear" w:color="auto" w:fill="auto"/>
            <w:vAlign w:val="center"/>
            <w:hideMark/>
          </w:tcPr>
          <w:p w14:paraId="50ACA960" w14:textId="47223030"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Porşenin</w:t>
            </w:r>
            <w:proofErr w:type="spellEnd"/>
            <w:r w:rsidRPr="001165A1">
              <w:rPr>
                <w:rFonts w:ascii="Palatino Linotype" w:eastAsia="Times New Roman" w:hAnsi="Palatino Linotype" w:cs="Arial"/>
                <w:color w:val="000000"/>
                <w:sz w:val="20"/>
                <w:szCs w:val="20"/>
                <w:lang w:val="en-US"/>
              </w:rPr>
              <w:t xml:space="preserve"> </w:t>
            </w:r>
            <w:proofErr w:type="spellStart"/>
            <w:r>
              <w:rPr>
                <w:rFonts w:ascii="Palatino Linotype" w:eastAsia="Times New Roman" w:hAnsi="Palatino Linotype" w:cs="Arial"/>
                <w:color w:val="000000"/>
                <w:sz w:val="20"/>
                <w:szCs w:val="20"/>
                <w:lang w:val="en-US"/>
              </w:rPr>
              <w:t>k</w:t>
            </w:r>
            <w:r w:rsidRPr="001165A1">
              <w:rPr>
                <w:rFonts w:ascii="Palatino Linotype" w:eastAsia="Times New Roman" w:hAnsi="Palatino Linotype" w:cs="Arial"/>
                <w:color w:val="000000"/>
                <w:sz w:val="20"/>
                <w:szCs w:val="20"/>
                <w:lang w:val="en-US"/>
              </w:rPr>
              <w:t>ompress</w:t>
            </w:r>
            <w:r>
              <w:rPr>
                <w:rFonts w:ascii="Palatino Linotype" w:eastAsia="Times New Roman" w:hAnsi="Palatino Linotype" w:cs="Arial"/>
                <w:color w:val="000000"/>
                <w:sz w:val="20"/>
                <w:szCs w:val="20"/>
                <w:lang w:val="en-US"/>
              </w:rPr>
              <w:t>ion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üzükləri</w:t>
            </w:r>
            <w:proofErr w:type="spellEnd"/>
          </w:p>
        </w:tc>
        <w:tc>
          <w:tcPr>
            <w:tcW w:w="884" w:type="dxa"/>
            <w:shd w:val="clear" w:color="auto" w:fill="auto"/>
            <w:vAlign w:val="center"/>
            <w:hideMark/>
          </w:tcPr>
          <w:p w14:paraId="0AEABA4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113002</w:t>
            </w:r>
          </w:p>
        </w:tc>
        <w:tc>
          <w:tcPr>
            <w:tcW w:w="617" w:type="dxa"/>
            <w:shd w:val="clear" w:color="auto" w:fill="auto"/>
            <w:vAlign w:val="center"/>
            <w:hideMark/>
          </w:tcPr>
          <w:p w14:paraId="69F990B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26324CB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29F7A10" w14:textId="77777777" w:rsidTr="006B7996">
        <w:trPr>
          <w:trHeight w:val="255"/>
        </w:trPr>
        <w:tc>
          <w:tcPr>
            <w:tcW w:w="439" w:type="dxa"/>
            <w:shd w:val="clear" w:color="auto" w:fill="auto"/>
            <w:noWrap/>
            <w:vAlign w:val="center"/>
            <w:hideMark/>
          </w:tcPr>
          <w:p w14:paraId="2966E72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29</w:t>
            </w:r>
          </w:p>
        </w:tc>
        <w:tc>
          <w:tcPr>
            <w:tcW w:w="7211" w:type="dxa"/>
            <w:shd w:val="clear" w:color="auto" w:fill="auto"/>
            <w:vAlign w:val="center"/>
            <w:hideMark/>
          </w:tcPr>
          <w:p w14:paraId="6BBDC8CF" w14:textId="4787658E"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Porşenin</w:t>
            </w:r>
            <w:proofErr w:type="spellEnd"/>
            <w:r w:rsidRPr="001165A1">
              <w:rPr>
                <w:rFonts w:ascii="Palatino Linotype" w:eastAsia="Times New Roman" w:hAnsi="Palatino Linotype" w:cs="Arial"/>
                <w:color w:val="000000"/>
                <w:sz w:val="20"/>
                <w:szCs w:val="20"/>
                <w:lang w:val="en-US"/>
              </w:rPr>
              <w:t xml:space="preserve"> </w:t>
            </w:r>
            <w:proofErr w:type="spellStart"/>
            <w:r>
              <w:rPr>
                <w:rFonts w:ascii="Palatino Linotype" w:eastAsia="Times New Roman" w:hAnsi="Palatino Linotype" w:cs="Arial"/>
                <w:color w:val="000000"/>
                <w:sz w:val="20"/>
                <w:szCs w:val="20"/>
                <w:lang w:val="en-US"/>
              </w:rPr>
              <w:t>k</w:t>
            </w:r>
            <w:r w:rsidRPr="001165A1">
              <w:rPr>
                <w:rFonts w:ascii="Palatino Linotype" w:eastAsia="Times New Roman" w:hAnsi="Palatino Linotype" w:cs="Arial"/>
                <w:color w:val="000000"/>
                <w:sz w:val="20"/>
                <w:szCs w:val="20"/>
                <w:lang w:val="en-US"/>
              </w:rPr>
              <w:t>ompress</w:t>
            </w:r>
            <w:r>
              <w:rPr>
                <w:rFonts w:ascii="Palatino Linotype" w:eastAsia="Times New Roman" w:hAnsi="Palatino Linotype" w:cs="Arial"/>
                <w:color w:val="000000"/>
                <w:sz w:val="20"/>
                <w:szCs w:val="20"/>
                <w:lang w:val="en-US"/>
              </w:rPr>
              <w:t>ion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üzükləri</w:t>
            </w:r>
            <w:proofErr w:type="spellEnd"/>
          </w:p>
        </w:tc>
        <w:tc>
          <w:tcPr>
            <w:tcW w:w="884" w:type="dxa"/>
            <w:shd w:val="clear" w:color="auto" w:fill="auto"/>
            <w:vAlign w:val="center"/>
            <w:hideMark/>
          </w:tcPr>
          <w:p w14:paraId="6ACD95A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113003</w:t>
            </w:r>
          </w:p>
        </w:tc>
        <w:tc>
          <w:tcPr>
            <w:tcW w:w="617" w:type="dxa"/>
            <w:shd w:val="clear" w:color="auto" w:fill="auto"/>
            <w:vAlign w:val="center"/>
            <w:hideMark/>
          </w:tcPr>
          <w:p w14:paraId="6BF2E33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60045E3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72E02DEF" w14:textId="77777777" w:rsidTr="006B7996">
        <w:trPr>
          <w:trHeight w:val="255"/>
        </w:trPr>
        <w:tc>
          <w:tcPr>
            <w:tcW w:w="439" w:type="dxa"/>
            <w:shd w:val="clear" w:color="auto" w:fill="auto"/>
            <w:noWrap/>
            <w:vAlign w:val="center"/>
            <w:hideMark/>
          </w:tcPr>
          <w:p w14:paraId="5B1A8AF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30</w:t>
            </w:r>
          </w:p>
        </w:tc>
        <w:tc>
          <w:tcPr>
            <w:tcW w:w="7211" w:type="dxa"/>
            <w:shd w:val="clear" w:color="auto" w:fill="auto"/>
            <w:vAlign w:val="center"/>
            <w:hideMark/>
          </w:tcPr>
          <w:p w14:paraId="2452B0DA" w14:textId="39D9171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Porşenin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Kompress</w:t>
            </w:r>
            <w:r>
              <w:rPr>
                <w:rFonts w:ascii="Palatino Linotype" w:eastAsia="Times New Roman" w:hAnsi="Palatino Linotype" w:cs="Arial"/>
                <w:color w:val="000000"/>
                <w:sz w:val="20"/>
                <w:szCs w:val="20"/>
                <w:lang w:val="en-US"/>
              </w:rPr>
              <w:t>ion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üzükləri</w:t>
            </w:r>
            <w:proofErr w:type="spellEnd"/>
          </w:p>
        </w:tc>
        <w:tc>
          <w:tcPr>
            <w:tcW w:w="884" w:type="dxa"/>
            <w:shd w:val="clear" w:color="auto" w:fill="auto"/>
            <w:vAlign w:val="center"/>
            <w:hideMark/>
          </w:tcPr>
          <w:p w14:paraId="135763B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113005</w:t>
            </w:r>
          </w:p>
        </w:tc>
        <w:tc>
          <w:tcPr>
            <w:tcW w:w="617" w:type="dxa"/>
            <w:shd w:val="clear" w:color="auto" w:fill="auto"/>
            <w:vAlign w:val="center"/>
            <w:hideMark/>
          </w:tcPr>
          <w:p w14:paraId="1A99A9D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1414893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0344DB73" w14:textId="77777777" w:rsidTr="006B7996">
        <w:trPr>
          <w:trHeight w:val="255"/>
        </w:trPr>
        <w:tc>
          <w:tcPr>
            <w:tcW w:w="439" w:type="dxa"/>
            <w:shd w:val="clear" w:color="auto" w:fill="auto"/>
            <w:noWrap/>
            <w:vAlign w:val="center"/>
            <w:hideMark/>
          </w:tcPr>
          <w:p w14:paraId="1D4F23C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31</w:t>
            </w:r>
          </w:p>
        </w:tc>
        <w:tc>
          <w:tcPr>
            <w:tcW w:w="7211" w:type="dxa"/>
            <w:shd w:val="clear" w:color="auto" w:fill="auto"/>
            <w:vAlign w:val="center"/>
            <w:hideMark/>
          </w:tcPr>
          <w:p w14:paraId="001D8AF4"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Yağ</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sıyırıcı</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0868627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113006</w:t>
            </w:r>
          </w:p>
        </w:tc>
        <w:tc>
          <w:tcPr>
            <w:tcW w:w="617" w:type="dxa"/>
            <w:shd w:val="clear" w:color="auto" w:fill="auto"/>
            <w:vAlign w:val="center"/>
            <w:hideMark/>
          </w:tcPr>
          <w:p w14:paraId="279584E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2E18AA2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581F25" w14:paraId="6417A321" w14:textId="77777777" w:rsidTr="006B7996">
        <w:trPr>
          <w:trHeight w:val="255"/>
        </w:trPr>
        <w:tc>
          <w:tcPr>
            <w:tcW w:w="439" w:type="dxa"/>
            <w:shd w:val="clear" w:color="auto" w:fill="auto"/>
            <w:noWrap/>
            <w:vAlign w:val="center"/>
            <w:hideMark/>
          </w:tcPr>
          <w:p w14:paraId="03A37FD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32</w:t>
            </w:r>
          </w:p>
        </w:tc>
        <w:tc>
          <w:tcPr>
            <w:tcW w:w="7211" w:type="dxa"/>
            <w:shd w:val="clear" w:color="auto" w:fill="auto"/>
            <w:vAlign w:val="center"/>
            <w:hideMark/>
          </w:tcPr>
          <w:p w14:paraId="326D2282" w14:textId="3326A9A0" w:rsidR="009011C0" w:rsidRPr="001165A1" w:rsidRDefault="009011C0" w:rsidP="00581F25">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Silindr</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qapağı</w:t>
            </w:r>
            <w:proofErr w:type="spellEnd"/>
            <w:r w:rsidR="00635DD9">
              <w:rPr>
                <w:rFonts w:ascii="Palatino Linotype" w:eastAsia="Times New Roman" w:hAnsi="Palatino Linotype" w:cs="Arial"/>
                <w:color w:val="000000"/>
                <w:sz w:val="20"/>
                <w:szCs w:val="20"/>
                <w:lang w:val="en-US"/>
              </w:rPr>
              <w:t xml:space="preserve"> </w:t>
            </w:r>
            <w:r w:rsidR="00581F25">
              <w:rPr>
                <w:rFonts w:ascii="Palatino Linotype" w:eastAsia="Times New Roman" w:hAnsi="Palatino Linotype" w:cs="Arial"/>
                <w:color w:val="000000"/>
                <w:sz w:val="20"/>
                <w:szCs w:val="20"/>
                <w:lang w:val="en-US"/>
              </w:rPr>
              <w:t>(y</w:t>
            </w:r>
            <w:proofErr w:type="spellStart"/>
            <w:r w:rsidR="00581F25">
              <w:rPr>
                <w:rFonts w:ascii="Palatino Linotype" w:eastAsia="Times New Roman" w:hAnsi="Palatino Linotype" w:cs="Arial"/>
                <w:color w:val="000000"/>
                <w:sz w:val="20"/>
                <w:szCs w:val="20"/>
                <w:lang w:val="az-Latn-AZ"/>
              </w:rPr>
              <w:t>ığma</w:t>
            </w:r>
            <w:proofErr w:type="spellEnd"/>
            <w:r w:rsidR="00581F25">
              <w:rPr>
                <w:rFonts w:ascii="Palatino Linotype" w:eastAsia="Times New Roman" w:hAnsi="Palatino Linotype" w:cs="Arial"/>
                <w:color w:val="000000"/>
                <w:sz w:val="20"/>
                <w:szCs w:val="20"/>
                <w:lang w:val="en-US"/>
              </w:rPr>
              <w:t xml:space="preserve">) </w:t>
            </w:r>
            <w:r w:rsidR="00635DD9">
              <w:rPr>
                <w:rFonts w:ascii="Palatino Linotype" w:eastAsia="Times New Roman" w:hAnsi="Palatino Linotype" w:cs="Arial"/>
                <w:color w:val="000000"/>
                <w:sz w:val="20"/>
                <w:szCs w:val="20"/>
                <w:lang w:val="en-US"/>
              </w:rPr>
              <w:t>(Class certificate)</w:t>
            </w:r>
          </w:p>
        </w:tc>
        <w:tc>
          <w:tcPr>
            <w:tcW w:w="884" w:type="dxa"/>
            <w:shd w:val="clear" w:color="auto" w:fill="auto"/>
            <w:vAlign w:val="center"/>
            <w:hideMark/>
          </w:tcPr>
          <w:p w14:paraId="1FD1A68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120060</w:t>
            </w:r>
          </w:p>
        </w:tc>
        <w:tc>
          <w:tcPr>
            <w:tcW w:w="617" w:type="dxa"/>
            <w:shd w:val="clear" w:color="auto" w:fill="auto"/>
            <w:vAlign w:val="center"/>
            <w:hideMark/>
          </w:tcPr>
          <w:p w14:paraId="48EF538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w:t>
            </w:r>
          </w:p>
        </w:tc>
        <w:tc>
          <w:tcPr>
            <w:tcW w:w="784" w:type="dxa"/>
            <w:shd w:val="clear" w:color="auto" w:fill="auto"/>
            <w:vAlign w:val="center"/>
            <w:hideMark/>
          </w:tcPr>
          <w:p w14:paraId="20652A6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581F25" w14:paraId="5EDCF320" w14:textId="77777777" w:rsidTr="006B7996">
        <w:trPr>
          <w:trHeight w:val="255"/>
        </w:trPr>
        <w:tc>
          <w:tcPr>
            <w:tcW w:w="439" w:type="dxa"/>
            <w:shd w:val="clear" w:color="auto" w:fill="auto"/>
            <w:noWrap/>
            <w:vAlign w:val="center"/>
            <w:hideMark/>
          </w:tcPr>
          <w:p w14:paraId="79DA054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33</w:t>
            </w:r>
          </w:p>
        </w:tc>
        <w:tc>
          <w:tcPr>
            <w:tcW w:w="7211" w:type="dxa"/>
            <w:shd w:val="clear" w:color="auto" w:fill="auto"/>
            <w:vAlign w:val="center"/>
            <w:hideMark/>
          </w:tcPr>
          <w:p w14:paraId="3C0A2C6C" w14:textId="2BA04158"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Hava</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buraxıcı</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klapan</w:t>
            </w:r>
            <w:proofErr w:type="spellEnd"/>
            <w:r w:rsidR="00581F25">
              <w:rPr>
                <w:rFonts w:ascii="Palatino Linotype" w:eastAsia="Times New Roman" w:hAnsi="Palatino Linotype" w:cs="Arial"/>
                <w:color w:val="000000"/>
                <w:sz w:val="20"/>
                <w:szCs w:val="20"/>
                <w:lang w:val="en-US"/>
              </w:rPr>
              <w:t xml:space="preserve"> (</w:t>
            </w:r>
            <w:proofErr w:type="spellStart"/>
            <w:r w:rsidR="00581F25">
              <w:rPr>
                <w:rFonts w:ascii="Palatino Linotype" w:eastAsia="Times New Roman" w:hAnsi="Palatino Linotype" w:cs="Arial"/>
                <w:color w:val="000000"/>
                <w:sz w:val="20"/>
                <w:szCs w:val="20"/>
                <w:lang w:val="en-US"/>
              </w:rPr>
              <w:t>yığma</w:t>
            </w:r>
            <w:proofErr w:type="spellEnd"/>
            <w:r w:rsidR="00581F25">
              <w:rPr>
                <w:rFonts w:ascii="Palatino Linotype" w:eastAsia="Times New Roman" w:hAnsi="Palatino Linotype" w:cs="Arial"/>
                <w:color w:val="000000"/>
                <w:sz w:val="20"/>
                <w:szCs w:val="20"/>
                <w:lang w:val="en-US"/>
              </w:rPr>
              <w:t>)</w:t>
            </w:r>
          </w:p>
        </w:tc>
        <w:tc>
          <w:tcPr>
            <w:tcW w:w="884" w:type="dxa"/>
            <w:shd w:val="clear" w:color="auto" w:fill="auto"/>
            <w:vAlign w:val="center"/>
            <w:hideMark/>
          </w:tcPr>
          <w:p w14:paraId="6D56EFC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123015</w:t>
            </w:r>
          </w:p>
        </w:tc>
        <w:tc>
          <w:tcPr>
            <w:tcW w:w="617" w:type="dxa"/>
            <w:shd w:val="clear" w:color="auto" w:fill="auto"/>
            <w:vAlign w:val="center"/>
            <w:hideMark/>
          </w:tcPr>
          <w:p w14:paraId="3B3A204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6</w:t>
            </w:r>
          </w:p>
        </w:tc>
        <w:tc>
          <w:tcPr>
            <w:tcW w:w="784" w:type="dxa"/>
            <w:shd w:val="clear" w:color="auto" w:fill="auto"/>
            <w:vAlign w:val="center"/>
            <w:hideMark/>
          </w:tcPr>
          <w:p w14:paraId="3FF616F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581F25" w14:paraId="3A3F03AD" w14:textId="77777777" w:rsidTr="006B7996">
        <w:trPr>
          <w:trHeight w:val="255"/>
        </w:trPr>
        <w:tc>
          <w:tcPr>
            <w:tcW w:w="439" w:type="dxa"/>
            <w:shd w:val="clear" w:color="auto" w:fill="auto"/>
            <w:noWrap/>
            <w:vAlign w:val="center"/>
            <w:hideMark/>
          </w:tcPr>
          <w:p w14:paraId="5D67FF3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34</w:t>
            </w:r>
          </w:p>
        </w:tc>
        <w:tc>
          <w:tcPr>
            <w:tcW w:w="7211" w:type="dxa"/>
            <w:shd w:val="clear" w:color="auto" w:fill="auto"/>
            <w:vAlign w:val="center"/>
            <w:hideMark/>
          </w:tcPr>
          <w:p w14:paraId="79B60291" w14:textId="544D4413"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Pr>
                <w:rFonts w:ascii="Palatino Linotype" w:eastAsia="Times New Roman" w:hAnsi="Palatino Linotype" w:cs="Arial"/>
                <w:color w:val="000000"/>
                <w:sz w:val="20"/>
                <w:szCs w:val="20"/>
                <w:lang w:val="en-US"/>
              </w:rPr>
              <w:t>K</w:t>
            </w:r>
            <w:r w:rsidRPr="001165A1">
              <w:rPr>
                <w:rFonts w:ascii="Palatino Linotype" w:eastAsia="Times New Roman" w:hAnsi="Palatino Linotype" w:cs="Arial"/>
                <w:color w:val="000000"/>
                <w:sz w:val="20"/>
                <w:szCs w:val="20"/>
                <w:lang w:val="en-US"/>
              </w:rPr>
              <w:t>ipləyici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dəst</w:t>
            </w:r>
            <w:proofErr w:type="spellEnd"/>
          </w:p>
        </w:tc>
        <w:tc>
          <w:tcPr>
            <w:tcW w:w="884" w:type="dxa"/>
            <w:shd w:val="clear" w:color="auto" w:fill="auto"/>
            <w:vAlign w:val="center"/>
            <w:hideMark/>
          </w:tcPr>
          <w:p w14:paraId="568D79F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123035</w:t>
            </w:r>
          </w:p>
        </w:tc>
        <w:tc>
          <w:tcPr>
            <w:tcW w:w="617" w:type="dxa"/>
            <w:shd w:val="clear" w:color="auto" w:fill="auto"/>
            <w:vAlign w:val="center"/>
            <w:hideMark/>
          </w:tcPr>
          <w:p w14:paraId="0C8D24B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18</w:t>
            </w:r>
          </w:p>
        </w:tc>
        <w:tc>
          <w:tcPr>
            <w:tcW w:w="784" w:type="dxa"/>
            <w:shd w:val="clear" w:color="auto" w:fill="auto"/>
            <w:vAlign w:val="center"/>
            <w:hideMark/>
          </w:tcPr>
          <w:p w14:paraId="1DC56EF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581F25" w14:paraId="54C034AA" w14:textId="77777777" w:rsidTr="006B7996">
        <w:trPr>
          <w:trHeight w:val="255"/>
        </w:trPr>
        <w:tc>
          <w:tcPr>
            <w:tcW w:w="439" w:type="dxa"/>
            <w:shd w:val="clear" w:color="auto" w:fill="auto"/>
            <w:noWrap/>
            <w:vAlign w:val="center"/>
            <w:hideMark/>
          </w:tcPr>
          <w:p w14:paraId="1E7CC6B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w:t>
            </w:r>
          </w:p>
        </w:tc>
        <w:tc>
          <w:tcPr>
            <w:tcW w:w="7211" w:type="dxa"/>
            <w:shd w:val="clear" w:color="auto" w:fill="auto"/>
            <w:vAlign w:val="center"/>
            <w:hideMark/>
          </w:tcPr>
          <w:p w14:paraId="33DF0250"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Qoruyucu</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klapan</w:t>
            </w:r>
            <w:proofErr w:type="spellEnd"/>
          </w:p>
        </w:tc>
        <w:tc>
          <w:tcPr>
            <w:tcW w:w="884" w:type="dxa"/>
            <w:shd w:val="clear" w:color="auto" w:fill="auto"/>
            <w:vAlign w:val="center"/>
            <w:hideMark/>
          </w:tcPr>
          <w:p w14:paraId="0D688FA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125010</w:t>
            </w:r>
          </w:p>
        </w:tc>
        <w:tc>
          <w:tcPr>
            <w:tcW w:w="617" w:type="dxa"/>
            <w:shd w:val="clear" w:color="auto" w:fill="auto"/>
            <w:vAlign w:val="center"/>
            <w:hideMark/>
          </w:tcPr>
          <w:p w14:paraId="7F5AE1C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6</w:t>
            </w:r>
          </w:p>
        </w:tc>
        <w:tc>
          <w:tcPr>
            <w:tcW w:w="784" w:type="dxa"/>
            <w:shd w:val="clear" w:color="auto" w:fill="auto"/>
            <w:vAlign w:val="center"/>
            <w:hideMark/>
          </w:tcPr>
          <w:p w14:paraId="5C94D51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4816F997" w14:textId="77777777" w:rsidTr="006B7996">
        <w:trPr>
          <w:trHeight w:val="255"/>
        </w:trPr>
        <w:tc>
          <w:tcPr>
            <w:tcW w:w="439" w:type="dxa"/>
            <w:shd w:val="clear" w:color="auto" w:fill="auto"/>
            <w:noWrap/>
            <w:vAlign w:val="center"/>
            <w:hideMark/>
          </w:tcPr>
          <w:p w14:paraId="6CB13F0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36</w:t>
            </w:r>
          </w:p>
        </w:tc>
        <w:tc>
          <w:tcPr>
            <w:tcW w:w="7211" w:type="dxa"/>
            <w:shd w:val="clear" w:color="auto" w:fill="auto"/>
            <w:vAlign w:val="center"/>
            <w:hideMark/>
          </w:tcPr>
          <w:p w14:paraId="66CB4D73"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O-</w:t>
            </w:r>
            <w:proofErr w:type="spellStart"/>
            <w:r w:rsidRPr="001165A1">
              <w:rPr>
                <w:rFonts w:ascii="Palatino Linotype" w:eastAsia="Times New Roman" w:hAnsi="Palatino Linotype" w:cs="Arial"/>
                <w:color w:val="000000"/>
                <w:sz w:val="20"/>
                <w:szCs w:val="20"/>
                <w:lang w:val="en-US"/>
              </w:rPr>
              <w:t>halqa</w:t>
            </w:r>
            <w:proofErr w:type="spellEnd"/>
            <w:r w:rsidRPr="001165A1">
              <w:rPr>
                <w:rFonts w:ascii="Palatino Linotype" w:eastAsia="Times New Roman" w:hAnsi="Palatino Linotype" w:cs="Arial"/>
                <w:color w:val="000000"/>
                <w:sz w:val="20"/>
                <w:szCs w:val="20"/>
                <w:lang w:val="en-US"/>
              </w:rPr>
              <w:t>, 49,5x3</w:t>
            </w:r>
          </w:p>
        </w:tc>
        <w:tc>
          <w:tcPr>
            <w:tcW w:w="884" w:type="dxa"/>
            <w:shd w:val="clear" w:color="auto" w:fill="auto"/>
            <w:vAlign w:val="center"/>
            <w:hideMark/>
          </w:tcPr>
          <w:p w14:paraId="20671C4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145003</w:t>
            </w:r>
          </w:p>
        </w:tc>
        <w:tc>
          <w:tcPr>
            <w:tcW w:w="617" w:type="dxa"/>
            <w:shd w:val="clear" w:color="auto" w:fill="auto"/>
            <w:vAlign w:val="center"/>
            <w:hideMark/>
          </w:tcPr>
          <w:p w14:paraId="2EB3BD8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36</w:t>
            </w:r>
          </w:p>
        </w:tc>
        <w:tc>
          <w:tcPr>
            <w:tcW w:w="784" w:type="dxa"/>
            <w:shd w:val="clear" w:color="auto" w:fill="auto"/>
            <w:vAlign w:val="center"/>
            <w:hideMark/>
          </w:tcPr>
          <w:p w14:paraId="407AF50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74ABA659" w14:textId="77777777" w:rsidTr="006B7996">
        <w:trPr>
          <w:trHeight w:val="255"/>
        </w:trPr>
        <w:tc>
          <w:tcPr>
            <w:tcW w:w="439" w:type="dxa"/>
            <w:shd w:val="clear" w:color="auto" w:fill="auto"/>
            <w:noWrap/>
            <w:vAlign w:val="center"/>
            <w:hideMark/>
          </w:tcPr>
          <w:p w14:paraId="3471ECD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37</w:t>
            </w:r>
          </w:p>
        </w:tc>
        <w:tc>
          <w:tcPr>
            <w:tcW w:w="7211" w:type="dxa"/>
            <w:shd w:val="clear" w:color="auto" w:fill="auto"/>
            <w:vAlign w:val="center"/>
            <w:hideMark/>
          </w:tcPr>
          <w:p w14:paraId="11981641"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O-</w:t>
            </w:r>
            <w:proofErr w:type="spellStart"/>
            <w:r w:rsidRPr="001165A1">
              <w:rPr>
                <w:rFonts w:ascii="Palatino Linotype" w:eastAsia="Times New Roman" w:hAnsi="Palatino Linotype" w:cs="Arial"/>
                <w:color w:val="000000"/>
                <w:sz w:val="20"/>
                <w:szCs w:val="20"/>
                <w:lang w:val="en-US"/>
              </w:rPr>
              <w:t>halqa</w:t>
            </w:r>
            <w:proofErr w:type="spellEnd"/>
            <w:r w:rsidRPr="001165A1">
              <w:rPr>
                <w:rFonts w:ascii="Palatino Linotype" w:eastAsia="Times New Roman" w:hAnsi="Palatino Linotype" w:cs="Arial"/>
                <w:color w:val="000000"/>
                <w:sz w:val="20"/>
                <w:szCs w:val="20"/>
                <w:lang w:val="en-US"/>
              </w:rPr>
              <w:t>, 89,5x3</w:t>
            </w:r>
          </w:p>
        </w:tc>
        <w:tc>
          <w:tcPr>
            <w:tcW w:w="884" w:type="dxa"/>
            <w:shd w:val="clear" w:color="auto" w:fill="auto"/>
            <w:vAlign w:val="center"/>
            <w:hideMark/>
          </w:tcPr>
          <w:p w14:paraId="129A71C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145008</w:t>
            </w:r>
          </w:p>
        </w:tc>
        <w:tc>
          <w:tcPr>
            <w:tcW w:w="617" w:type="dxa"/>
            <w:shd w:val="clear" w:color="auto" w:fill="auto"/>
            <w:vAlign w:val="center"/>
            <w:hideMark/>
          </w:tcPr>
          <w:p w14:paraId="4A0C125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36</w:t>
            </w:r>
          </w:p>
        </w:tc>
        <w:tc>
          <w:tcPr>
            <w:tcW w:w="784" w:type="dxa"/>
            <w:shd w:val="clear" w:color="auto" w:fill="auto"/>
            <w:vAlign w:val="center"/>
            <w:hideMark/>
          </w:tcPr>
          <w:p w14:paraId="4C29A4F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408F2398" w14:textId="77777777" w:rsidTr="006B7996">
        <w:trPr>
          <w:trHeight w:val="255"/>
        </w:trPr>
        <w:tc>
          <w:tcPr>
            <w:tcW w:w="439" w:type="dxa"/>
            <w:shd w:val="clear" w:color="auto" w:fill="auto"/>
            <w:noWrap/>
            <w:vAlign w:val="center"/>
            <w:hideMark/>
          </w:tcPr>
          <w:p w14:paraId="78198AC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38</w:t>
            </w:r>
          </w:p>
        </w:tc>
        <w:tc>
          <w:tcPr>
            <w:tcW w:w="7211" w:type="dxa"/>
            <w:shd w:val="clear" w:color="auto" w:fill="auto"/>
            <w:vAlign w:val="center"/>
            <w:hideMark/>
          </w:tcPr>
          <w:p w14:paraId="06ED1A02"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O-halqa,74,5x3</w:t>
            </w:r>
          </w:p>
        </w:tc>
        <w:tc>
          <w:tcPr>
            <w:tcW w:w="884" w:type="dxa"/>
            <w:shd w:val="clear" w:color="auto" w:fill="auto"/>
            <w:vAlign w:val="center"/>
            <w:hideMark/>
          </w:tcPr>
          <w:p w14:paraId="510B76F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145010</w:t>
            </w:r>
          </w:p>
        </w:tc>
        <w:tc>
          <w:tcPr>
            <w:tcW w:w="617" w:type="dxa"/>
            <w:shd w:val="clear" w:color="auto" w:fill="auto"/>
            <w:vAlign w:val="center"/>
            <w:hideMark/>
          </w:tcPr>
          <w:p w14:paraId="3FE0FE4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36</w:t>
            </w:r>
          </w:p>
        </w:tc>
        <w:tc>
          <w:tcPr>
            <w:tcW w:w="784" w:type="dxa"/>
            <w:shd w:val="clear" w:color="auto" w:fill="auto"/>
            <w:vAlign w:val="center"/>
            <w:hideMark/>
          </w:tcPr>
          <w:p w14:paraId="358814B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6B3167F" w14:textId="77777777" w:rsidTr="006B7996">
        <w:trPr>
          <w:trHeight w:val="255"/>
        </w:trPr>
        <w:tc>
          <w:tcPr>
            <w:tcW w:w="439" w:type="dxa"/>
            <w:shd w:val="clear" w:color="auto" w:fill="auto"/>
            <w:noWrap/>
            <w:vAlign w:val="center"/>
            <w:hideMark/>
          </w:tcPr>
          <w:p w14:paraId="4E554EC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39</w:t>
            </w:r>
          </w:p>
        </w:tc>
        <w:tc>
          <w:tcPr>
            <w:tcW w:w="7211" w:type="dxa"/>
            <w:shd w:val="clear" w:color="auto" w:fill="auto"/>
            <w:vAlign w:val="center"/>
            <w:hideMark/>
          </w:tcPr>
          <w:p w14:paraId="39BB9928" w14:textId="33396F36"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O-</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6CEF793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156012</w:t>
            </w:r>
          </w:p>
        </w:tc>
        <w:tc>
          <w:tcPr>
            <w:tcW w:w="617" w:type="dxa"/>
            <w:shd w:val="clear" w:color="auto" w:fill="auto"/>
            <w:vAlign w:val="center"/>
            <w:hideMark/>
          </w:tcPr>
          <w:p w14:paraId="3A09D2C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40</w:t>
            </w:r>
          </w:p>
        </w:tc>
        <w:tc>
          <w:tcPr>
            <w:tcW w:w="784" w:type="dxa"/>
            <w:shd w:val="clear" w:color="auto" w:fill="auto"/>
            <w:vAlign w:val="center"/>
            <w:hideMark/>
          </w:tcPr>
          <w:p w14:paraId="25E6EA3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0AF4572E" w14:textId="77777777" w:rsidTr="006B7996">
        <w:trPr>
          <w:trHeight w:val="255"/>
        </w:trPr>
        <w:tc>
          <w:tcPr>
            <w:tcW w:w="439" w:type="dxa"/>
            <w:shd w:val="clear" w:color="auto" w:fill="auto"/>
            <w:noWrap/>
            <w:vAlign w:val="center"/>
            <w:hideMark/>
          </w:tcPr>
          <w:p w14:paraId="3F72BE8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lastRenderedPageBreak/>
              <w:t>40</w:t>
            </w:r>
          </w:p>
        </w:tc>
        <w:tc>
          <w:tcPr>
            <w:tcW w:w="7211" w:type="dxa"/>
            <w:shd w:val="clear" w:color="auto" w:fill="auto"/>
            <w:vAlign w:val="center"/>
            <w:hideMark/>
          </w:tcPr>
          <w:p w14:paraId="3005452C"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Plunjer</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cütü</w:t>
            </w:r>
            <w:proofErr w:type="spellEnd"/>
          </w:p>
        </w:tc>
        <w:tc>
          <w:tcPr>
            <w:tcW w:w="884" w:type="dxa"/>
            <w:shd w:val="clear" w:color="auto" w:fill="auto"/>
            <w:vAlign w:val="center"/>
            <w:hideMark/>
          </w:tcPr>
          <w:p w14:paraId="553B7EE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165102</w:t>
            </w:r>
          </w:p>
        </w:tc>
        <w:tc>
          <w:tcPr>
            <w:tcW w:w="617" w:type="dxa"/>
            <w:shd w:val="clear" w:color="auto" w:fill="auto"/>
            <w:vAlign w:val="center"/>
            <w:hideMark/>
          </w:tcPr>
          <w:p w14:paraId="6681310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0543893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1185F4FC" w14:textId="77777777" w:rsidTr="006B7996">
        <w:trPr>
          <w:trHeight w:val="255"/>
        </w:trPr>
        <w:tc>
          <w:tcPr>
            <w:tcW w:w="439" w:type="dxa"/>
            <w:shd w:val="clear" w:color="auto" w:fill="auto"/>
            <w:noWrap/>
            <w:vAlign w:val="center"/>
            <w:hideMark/>
          </w:tcPr>
          <w:p w14:paraId="5AC142C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41</w:t>
            </w:r>
          </w:p>
        </w:tc>
        <w:tc>
          <w:tcPr>
            <w:tcW w:w="7211" w:type="dxa"/>
            <w:shd w:val="clear" w:color="auto" w:fill="auto"/>
            <w:vAlign w:val="center"/>
            <w:hideMark/>
          </w:tcPr>
          <w:p w14:paraId="432B6F36"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Mis</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745636D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165020</w:t>
            </w:r>
          </w:p>
        </w:tc>
        <w:tc>
          <w:tcPr>
            <w:tcW w:w="617" w:type="dxa"/>
            <w:shd w:val="clear" w:color="auto" w:fill="auto"/>
            <w:vAlign w:val="center"/>
            <w:hideMark/>
          </w:tcPr>
          <w:p w14:paraId="2A81E5B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20</w:t>
            </w:r>
          </w:p>
        </w:tc>
        <w:tc>
          <w:tcPr>
            <w:tcW w:w="784" w:type="dxa"/>
            <w:shd w:val="clear" w:color="auto" w:fill="auto"/>
            <w:vAlign w:val="center"/>
            <w:hideMark/>
          </w:tcPr>
          <w:p w14:paraId="545665A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0C6C9B06" w14:textId="77777777" w:rsidTr="006B7996">
        <w:trPr>
          <w:trHeight w:val="255"/>
        </w:trPr>
        <w:tc>
          <w:tcPr>
            <w:tcW w:w="439" w:type="dxa"/>
            <w:shd w:val="clear" w:color="auto" w:fill="auto"/>
            <w:noWrap/>
            <w:vAlign w:val="center"/>
            <w:hideMark/>
          </w:tcPr>
          <w:p w14:paraId="5B14280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42</w:t>
            </w:r>
          </w:p>
        </w:tc>
        <w:tc>
          <w:tcPr>
            <w:tcW w:w="7211" w:type="dxa"/>
            <w:shd w:val="clear" w:color="auto" w:fill="auto"/>
            <w:vAlign w:val="center"/>
            <w:hideMark/>
          </w:tcPr>
          <w:p w14:paraId="2F51B05A"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6BE72B8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167003</w:t>
            </w:r>
          </w:p>
        </w:tc>
        <w:tc>
          <w:tcPr>
            <w:tcW w:w="617" w:type="dxa"/>
            <w:shd w:val="clear" w:color="auto" w:fill="auto"/>
            <w:vAlign w:val="center"/>
            <w:hideMark/>
          </w:tcPr>
          <w:p w14:paraId="1E7EF60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w:t>
            </w:r>
          </w:p>
        </w:tc>
        <w:tc>
          <w:tcPr>
            <w:tcW w:w="784" w:type="dxa"/>
            <w:shd w:val="clear" w:color="auto" w:fill="auto"/>
            <w:vAlign w:val="center"/>
            <w:hideMark/>
          </w:tcPr>
          <w:p w14:paraId="07B02AF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4897EC45" w14:textId="77777777" w:rsidTr="006B7996">
        <w:trPr>
          <w:trHeight w:val="255"/>
        </w:trPr>
        <w:tc>
          <w:tcPr>
            <w:tcW w:w="439" w:type="dxa"/>
            <w:shd w:val="clear" w:color="auto" w:fill="auto"/>
            <w:noWrap/>
            <w:vAlign w:val="center"/>
            <w:hideMark/>
          </w:tcPr>
          <w:p w14:paraId="3D83FA7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43</w:t>
            </w:r>
          </w:p>
        </w:tc>
        <w:tc>
          <w:tcPr>
            <w:tcW w:w="7211" w:type="dxa"/>
            <w:shd w:val="clear" w:color="auto" w:fill="auto"/>
            <w:vAlign w:val="center"/>
            <w:hideMark/>
          </w:tcPr>
          <w:p w14:paraId="0B2D67ED"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67F8B2C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167008</w:t>
            </w:r>
          </w:p>
        </w:tc>
        <w:tc>
          <w:tcPr>
            <w:tcW w:w="617" w:type="dxa"/>
            <w:shd w:val="clear" w:color="auto" w:fill="auto"/>
            <w:vAlign w:val="center"/>
            <w:hideMark/>
          </w:tcPr>
          <w:p w14:paraId="4AEE972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50</w:t>
            </w:r>
          </w:p>
        </w:tc>
        <w:tc>
          <w:tcPr>
            <w:tcW w:w="784" w:type="dxa"/>
            <w:shd w:val="clear" w:color="auto" w:fill="auto"/>
            <w:vAlign w:val="center"/>
            <w:hideMark/>
          </w:tcPr>
          <w:p w14:paraId="3E2911A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7A128523" w14:textId="77777777" w:rsidTr="006B7996">
        <w:trPr>
          <w:trHeight w:val="255"/>
        </w:trPr>
        <w:tc>
          <w:tcPr>
            <w:tcW w:w="439" w:type="dxa"/>
            <w:shd w:val="clear" w:color="auto" w:fill="auto"/>
            <w:noWrap/>
            <w:vAlign w:val="center"/>
            <w:hideMark/>
          </w:tcPr>
          <w:p w14:paraId="074FE56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44</w:t>
            </w:r>
          </w:p>
        </w:tc>
        <w:tc>
          <w:tcPr>
            <w:tcW w:w="7211" w:type="dxa"/>
            <w:shd w:val="clear" w:color="auto" w:fill="auto"/>
            <w:vAlign w:val="center"/>
            <w:hideMark/>
          </w:tcPr>
          <w:p w14:paraId="1F20DEE3"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Yanacaq</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borusu</w:t>
            </w:r>
            <w:proofErr w:type="spellEnd"/>
          </w:p>
        </w:tc>
        <w:tc>
          <w:tcPr>
            <w:tcW w:w="884" w:type="dxa"/>
            <w:shd w:val="clear" w:color="auto" w:fill="auto"/>
            <w:vAlign w:val="center"/>
            <w:hideMark/>
          </w:tcPr>
          <w:p w14:paraId="4B1379F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167150</w:t>
            </w:r>
          </w:p>
        </w:tc>
        <w:tc>
          <w:tcPr>
            <w:tcW w:w="617" w:type="dxa"/>
            <w:shd w:val="clear" w:color="auto" w:fill="auto"/>
            <w:vAlign w:val="center"/>
            <w:hideMark/>
          </w:tcPr>
          <w:p w14:paraId="453AC7D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7B11EF3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77FF6255" w14:textId="77777777" w:rsidTr="006B7996">
        <w:trPr>
          <w:trHeight w:val="255"/>
        </w:trPr>
        <w:tc>
          <w:tcPr>
            <w:tcW w:w="439" w:type="dxa"/>
            <w:shd w:val="clear" w:color="auto" w:fill="auto"/>
            <w:noWrap/>
            <w:vAlign w:val="center"/>
            <w:hideMark/>
          </w:tcPr>
          <w:p w14:paraId="338A9B9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45</w:t>
            </w:r>
          </w:p>
        </w:tc>
        <w:tc>
          <w:tcPr>
            <w:tcW w:w="7211" w:type="dxa"/>
            <w:shd w:val="clear" w:color="auto" w:fill="auto"/>
            <w:vAlign w:val="center"/>
            <w:hideMark/>
          </w:tcPr>
          <w:p w14:paraId="678067F1" w14:textId="5B0DAC25" w:rsidR="009011C0" w:rsidRPr="001165A1" w:rsidRDefault="009011C0" w:rsidP="006B7996">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Yüksək</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tə</w:t>
            </w:r>
            <w:r w:rsidR="006B7996">
              <w:rPr>
                <w:rFonts w:ascii="Palatino Linotype" w:eastAsia="Times New Roman" w:hAnsi="Palatino Linotype" w:cs="Arial"/>
                <w:color w:val="000000"/>
                <w:sz w:val="20"/>
                <w:szCs w:val="20"/>
                <w:lang w:val="en-US"/>
              </w:rPr>
              <w:t>z</w:t>
            </w:r>
            <w:r w:rsidRPr="001165A1">
              <w:rPr>
                <w:rFonts w:ascii="Palatino Linotype" w:eastAsia="Times New Roman" w:hAnsi="Palatino Linotype" w:cs="Arial"/>
                <w:color w:val="000000"/>
                <w:sz w:val="20"/>
                <w:szCs w:val="20"/>
                <w:lang w:val="en-US"/>
              </w:rPr>
              <w:t>iqli</w:t>
            </w:r>
            <w:proofErr w:type="spellEnd"/>
            <w:r w:rsidRPr="001165A1">
              <w:rPr>
                <w:rFonts w:ascii="Palatino Linotype" w:eastAsia="Times New Roman" w:hAnsi="Palatino Linotype" w:cs="Arial"/>
                <w:color w:val="000000"/>
                <w:sz w:val="20"/>
                <w:szCs w:val="20"/>
                <w:lang w:val="en-US"/>
              </w:rPr>
              <w:t xml:space="preserve"> </w:t>
            </w:r>
            <w:proofErr w:type="spellStart"/>
            <w:r w:rsidR="006B7996">
              <w:rPr>
                <w:rFonts w:ascii="Palatino Linotype" w:eastAsia="Times New Roman" w:hAnsi="Palatino Linotype" w:cs="Arial"/>
                <w:color w:val="000000"/>
                <w:sz w:val="20"/>
                <w:szCs w:val="20"/>
                <w:lang w:val="en-US"/>
              </w:rPr>
              <w:t>y</w:t>
            </w:r>
            <w:r w:rsidRPr="001165A1">
              <w:rPr>
                <w:rFonts w:ascii="Palatino Linotype" w:eastAsia="Times New Roman" w:hAnsi="Palatino Linotype" w:cs="Arial"/>
                <w:color w:val="000000"/>
                <w:sz w:val="20"/>
                <w:szCs w:val="20"/>
                <w:lang w:val="en-US"/>
              </w:rPr>
              <w:t>anacaq</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borusu</w:t>
            </w:r>
            <w:proofErr w:type="spellEnd"/>
          </w:p>
        </w:tc>
        <w:tc>
          <w:tcPr>
            <w:tcW w:w="884" w:type="dxa"/>
            <w:shd w:val="clear" w:color="auto" w:fill="auto"/>
            <w:vAlign w:val="center"/>
            <w:hideMark/>
          </w:tcPr>
          <w:p w14:paraId="4420723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167035</w:t>
            </w:r>
          </w:p>
        </w:tc>
        <w:tc>
          <w:tcPr>
            <w:tcW w:w="617" w:type="dxa"/>
            <w:shd w:val="clear" w:color="auto" w:fill="auto"/>
            <w:vAlign w:val="center"/>
            <w:hideMark/>
          </w:tcPr>
          <w:p w14:paraId="2BC9ECB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20</w:t>
            </w:r>
          </w:p>
        </w:tc>
        <w:tc>
          <w:tcPr>
            <w:tcW w:w="784" w:type="dxa"/>
            <w:shd w:val="clear" w:color="auto" w:fill="auto"/>
            <w:vAlign w:val="center"/>
            <w:hideMark/>
          </w:tcPr>
          <w:p w14:paraId="7C8AE85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52D66217" w14:textId="77777777" w:rsidTr="006B7996">
        <w:trPr>
          <w:trHeight w:val="255"/>
        </w:trPr>
        <w:tc>
          <w:tcPr>
            <w:tcW w:w="439" w:type="dxa"/>
            <w:shd w:val="clear" w:color="auto" w:fill="auto"/>
            <w:noWrap/>
            <w:vAlign w:val="center"/>
            <w:hideMark/>
          </w:tcPr>
          <w:p w14:paraId="1B6C614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46</w:t>
            </w:r>
          </w:p>
        </w:tc>
        <w:tc>
          <w:tcPr>
            <w:tcW w:w="7211" w:type="dxa"/>
            <w:shd w:val="clear" w:color="auto" w:fill="auto"/>
            <w:vAlign w:val="center"/>
            <w:hideMark/>
          </w:tcPr>
          <w:p w14:paraId="27DC80CA" w14:textId="3691E195" w:rsidR="009011C0" w:rsidRPr="001165A1" w:rsidRDefault="009011C0" w:rsidP="006B7996">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O-</w:t>
            </w:r>
            <w:proofErr w:type="spellStart"/>
            <w:r w:rsidRPr="001165A1">
              <w:rPr>
                <w:rFonts w:ascii="Palatino Linotype" w:eastAsia="Times New Roman" w:hAnsi="Palatino Linotype" w:cs="Arial"/>
                <w:color w:val="000000"/>
                <w:sz w:val="20"/>
                <w:szCs w:val="20"/>
                <w:lang w:val="en-US"/>
              </w:rPr>
              <w:t>şəkilli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üzüy</w:t>
            </w:r>
            <w:proofErr w:type="spellEnd"/>
          </w:p>
        </w:tc>
        <w:tc>
          <w:tcPr>
            <w:tcW w:w="884" w:type="dxa"/>
            <w:shd w:val="clear" w:color="auto" w:fill="auto"/>
            <w:vAlign w:val="center"/>
            <w:hideMark/>
          </w:tcPr>
          <w:p w14:paraId="51458E5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167032</w:t>
            </w:r>
          </w:p>
        </w:tc>
        <w:tc>
          <w:tcPr>
            <w:tcW w:w="617" w:type="dxa"/>
            <w:shd w:val="clear" w:color="auto" w:fill="auto"/>
            <w:vAlign w:val="center"/>
            <w:hideMark/>
          </w:tcPr>
          <w:p w14:paraId="74735C7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20</w:t>
            </w:r>
          </w:p>
        </w:tc>
        <w:tc>
          <w:tcPr>
            <w:tcW w:w="784" w:type="dxa"/>
            <w:shd w:val="clear" w:color="auto" w:fill="auto"/>
            <w:vAlign w:val="center"/>
            <w:hideMark/>
          </w:tcPr>
          <w:p w14:paraId="08AF943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2AB348B" w14:textId="77777777" w:rsidTr="006B7996">
        <w:trPr>
          <w:trHeight w:val="255"/>
        </w:trPr>
        <w:tc>
          <w:tcPr>
            <w:tcW w:w="439" w:type="dxa"/>
            <w:shd w:val="clear" w:color="auto" w:fill="auto"/>
            <w:noWrap/>
            <w:vAlign w:val="center"/>
            <w:hideMark/>
          </w:tcPr>
          <w:p w14:paraId="057DF13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47</w:t>
            </w:r>
          </w:p>
        </w:tc>
        <w:tc>
          <w:tcPr>
            <w:tcW w:w="7211" w:type="dxa"/>
            <w:shd w:val="clear" w:color="auto" w:fill="auto"/>
            <w:vAlign w:val="center"/>
            <w:hideMark/>
          </w:tcPr>
          <w:p w14:paraId="4B9B6AD3" w14:textId="1587D850" w:rsidR="009011C0" w:rsidRPr="001165A1" w:rsidRDefault="009011C0" w:rsidP="006B7996">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O-</w:t>
            </w:r>
            <w:proofErr w:type="spellStart"/>
            <w:r w:rsidRPr="001165A1">
              <w:rPr>
                <w:rFonts w:ascii="Palatino Linotype" w:eastAsia="Times New Roman" w:hAnsi="Palatino Linotype" w:cs="Arial"/>
                <w:color w:val="000000"/>
                <w:sz w:val="20"/>
                <w:szCs w:val="20"/>
                <w:lang w:val="en-US"/>
              </w:rPr>
              <w:t>şəkilli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üzüy</w:t>
            </w:r>
            <w:proofErr w:type="spellEnd"/>
          </w:p>
        </w:tc>
        <w:tc>
          <w:tcPr>
            <w:tcW w:w="884" w:type="dxa"/>
            <w:shd w:val="clear" w:color="auto" w:fill="auto"/>
            <w:vAlign w:val="center"/>
            <w:hideMark/>
          </w:tcPr>
          <w:p w14:paraId="245E021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167033</w:t>
            </w:r>
          </w:p>
        </w:tc>
        <w:tc>
          <w:tcPr>
            <w:tcW w:w="617" w:type="dxa"/>
            <w:shd w:val="clear" w:color="auto" w:fill="auto"/>
            <w:vAlign w:val="center"/>
            <w:hideMark/>
          </w:tcPr>
          <w:p w14:paraId="4581D86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20</w:t>
            </w:r>
          </w:p>
        </w:tc>
        <w:tc>
          <w:tcPr>
            <w:tcW w:w="784" w:type="dxa"/>
            <w:shd w:val="clear" w:color="auto" w:fill="auto"/>
            <w:vAlign w:val="center"/>
            <w:hideMark/>
          </w:tcPr>
          <w:p w14:paraId="215706C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125E2038" w14:textId="77777777" w:rsidTr="006B7996">
        <w:trPr>
          <w:trHeight w:val="255"/>
        </w:trPr>
        <w:tc>
          <w:tcPr>
            <w:tcW w:w="439" w:type="dxa"/>
            <w:shd w:val="clear" w:color="auto" w:fill="auto"/>
            <w:noWrap/>
            <w:vAlign w:val="center"/>
            <w:hideMark/>
          </w:tcPr>
          <w:p w14:paraId="1D0B79D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48</w:t>
            </w:r>
          </w:p>
        </w:tc>
        <w:tc>
          <w:tcPr>
            <w:tcW w:w="7211" w:type="dxa"/>
            <w:shd w:val="clear" w:color="auto" w:fill="auto"/>
            <w:vAlign w:val="center"/>
            <w:hideMark/>
          </w:tcPr>
          <w:p w14:paraId="5C4DC934"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Birləşdirici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boru</w:t>
            </w:r>
            <w:proofErr w:type="spellEnd"/>
          </w:p>
        </w:tc>
        <w:tc>
          <w:tcPr>
            <w:tcW w:w="884" w:type="dxa"/>
            <w:shd w:val="clear" w:color="auto" w:fill="auto"/>
            <w:vAlign w:val="center"/>
            <w:hideMark/>
          </w:tcPr>
          <w:p w14:paraId="2F2CAE2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357002</w:t>
            </w:r>
          </w:p>
        </w:tc>
        <w:tc>
          <w:tcPr>
            <w:tcW w:w="617" w:type="dxa"/>
            <w:shd w:val="clear" w:color="auto" w:fill="auto"/>
            <w:vAlign w:val="center"/>
            <w:hideMark/>
          </w:tcPr>
          <w:p w14:paraId="6021D4F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0CF4474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39A55D09" w14:textId="77777777" w:rsidTr="006B7996">
        <w:trPr>
          <w:trHeight w:val="255"/>
        </w:trPr>
        <w:tc>
          <w:tcPr>
            <w:tcW w:w="439" w:type="dxa"/>
            <w:shd w:val="clear" w:color="auto" w:fill="auto"/>
            <w:noWrap/>
            <w:vAlign w:val="center"/>
            <w:hideMark/>
          </w:tcPr>
          <w:p w14:paraId="4006C02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49</w:t>
            </w:r>
          </w:p>
        </w:tc>
        <w:tc>
          <w:tcPr>
            <w:tcW w:w="7211" w:type="dxa"/>
            <w:shd w:val="clear" w:color="auto" w:fill="auto"/>
            <w:vAlign w:val="center"/>
            <w:hideMark/>
          </w:tcPr>
          <w:p w14:paraId="5E05D69B"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2106D49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357163</w:t>
            </w:r>
          </w:p>
        </w:tc>
        <w:tc>
          <w:tcPr>
            <w:tcW w:w="617" w:type="dxa"/>
            <w:shd w:val="clear" w:color="auto" w:fill="auto"/>
            <w:vAlign w:val="center"/>
            <w:hideMark/>
          </w:tcPr>
          <w:p w14:paraId="1E17A93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50</w:t>
            </w:r>
          </w:p>
        </w:tc>
        <w:tc>
          <w:tcPr>
            <w:tcW w:w="784" w:type="dxa"/>
            <w:shd w:val="clear" w:color="auto" w:fill="auto"/>
            <w:vAlign w:val="center"/>
            <w:hideMark/>
          </w:tcPr>
          <w:p w14:paraId="0CC3411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14B0DCEC" w14:textId="77777777" w:rsidTr="006B7996">
        <w:trPr>
          <w:trHeight w:val="255"/>
        </w:trPr>
        <w:tc>
          <w:tcPr>
            <w:tcW w:w="439" w:type="dxa"/>
            <w:shd w:val="clear" w:color="auto" w:fill="auto"/>
            <w:noWrap/>
            <w:vAlign w:val="center"/>
            <w:hideMark/>
          </w:tcPr>
          <w:p w14:paraId="17EEECE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50</w:t>
            </w:r>
          </w:p>
        </w:tc>
        <w:tc>
          <w:tcPr>
            <w:tcW w:w="7211" w:type="dxa"/>
            <w:shd w:val="clear" w:color="auto" w:fill="auto"/>
            <w:vAlign w:val="center"/>
            <w:hideMark/>
          </w:tcPr>
          <w:p w14:paraId="44030A19"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Xaric</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edici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klapanın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yəhəri</w:t>
            </w:r>
            <w:proofErr w:type="spellEnd"/>
          </w:p>
        </w:tc>
        <w:tc>
          <w:tcPr>
            <w:tcW w:w="884" w:type="dxa"/>
            <w:shd w:val="clear" w:color="auto" w:fill="auto"/>
            <w:vAlign w:val="center"/>
            <w:hideMark/>
          </w:tcPr>
          <w:p w14:paraId="43A7330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120009</w:t>
            </w:r>
          </w:p>
        </w:tc>
        <w:tc>
          <w:tcPr>
            <w:tcW w:w="617" w:type="dxa"/>
            <w:shd w:val="clear" w:color="auto" w:fill="auto"/>
            <w:vAlign w:val="center"/>
            <w:hideMark/>
          </w:tcPr>
          <w:p w14:paraId="005E6EF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36</w:t>
            </w:r>
          </w:p>
        </w:tc>
        <w:tc>
          <w:tcPr>
            <w:tcW w:w="784" w:type="dxa"/>
            <w:shd w:val="clear" w:color="auto" w:fill="auto"/>
            <w:vAlign w:val="center"/>
            <w:hideMark/>
          </w:tcPr>
          <w:p w14:paraId="41D49DA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5E718A2D" w14:textId="77777777" w:rsidTr="006B7996">
        <w:trPr>
          <w:trHeight w:val="255"/>
        </w:trPr>
        <w:tc>
          <w:tcPr>
            <w:tcW w:w="439" w:type="dxa"/>
            <w:shd w:val="clear" w:color="auto" w:fill="auto"/>
            <w:noWrap/>
            <w:vAlign w:val="center"/>
            <w:hideMark/>
          </w:tcPr>
          <w:p w14:paraId="6018160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51</w:t>
            </w:r>
          </w:p>
        </w:tc>
        <w:tc>
          <w:tcPr>
            <w:tcW w:w="7211" w:type="dxa"/>
            <w:shd w:val="clear" w:color="auto" w:fill="auto"/>
            <w:vAlign w:val="center"/>
            <w:hideMark/>
          </w:tcPr>
          <w:p w14:paraId="1711477C"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Sovurucu</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klapanın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yəhəri</w:t>
            </w:r>
            <w:proofErr w:type="spellEnd"/>
          </w:p>
        </w:tc>
        <w:tc>
          <w:tcPr>
            <w:tcW w:w="884" w:type="dxa"/>
            <w:shd w:val="clear" w:color="auto" w:fill="auto"/>
            <w:vAlign w:val="center"/>
            <w:hideMark/>
          </w:tcPr>
          <w:p w14:paraId="0CF0241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120012</w:t>
            </w:r>
          </w:p>
        </w:tc>
        <w:tc>
          <w:tcPr>
            <w:tcW w:w="617" w:type="dxa"/>
            <w:shd w:val="clear" w:color="auto" w:fill="auto"/>
            <w:vAlign w:val="center"/>
            <w:hideMark/>
          </w:tcPr>
          <w:p w14:paraId="73A510C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36</w:t>
            </w:r>
          </w:p>
        </w:tc>
        <w:tc>
          <w:tcPr>
            <w:tcW w:w="784" w:type="dxa"/>
            <w:shd w:val="clear" w:color="auto" w:fill="auto"/>
            <w:vAlign w:val="center"/>
            <w:hideMark/>
          </w:tcPr>
          <w:p w14:paraId="1E8138E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471A727B" w14:textId="77777777" w:rsidTr="006B7996">
        <w:trPr>
          <w:trHeight w:val="255"/>
        </w:trPr>
        <w:tc>
          <w:tcPr>
            <w:tcW w:w="439" w:type="dxa"/>
            <w:shd w:val="clear" w:color="auto" w:fill="auto"/>
            <w:noWrap/>
            <w:vAlign w:val="center"/>
            <w:hideMark/>
          </w:tcPr>
          <w:p w14:paraId="44CED56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52</w:t>
            </w:r>
          </w:p>
        </w:tc>
        <w:tc>
          <w:tcPr>
            <w:tcW w:w="7211" w:type="dxa"/>
            <w:shd w:val="clear" w:color="auto" w:fill="auto"/>
            <w:vAlign w:val="center"/>
            <w:hideMark/>
          </w:tcPr>
          <w:p w14:paraId="4DDD062A"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334252E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121004</w:t>
            </w:r>
          </w:p>
        </w:tc>
        <w:tc>
          <w:tcPr>
            <w:tcW w:w="617" w:type="dxa"/>
            <w:shd w:val="clear" w:color="auto" w:fill="auto"/>
            <w:vAlign w:val="center"/>
            <w:hideMark/>
          </w:tcPr>
          <w:p w14:paraId="1272182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80</w:t>
            </w:r>
          </w:p>
        </w:tc>
        <w:tc>
          <w:tcPr>
            <w:tcW w:w="784" w:type="dxa"/>
            <w:shd w:val="clear" w:color="auto" w:fill="auto"/>
            <w:vAlign w:val="center"/>
            <w:hideMark/>
          </w:tcPr>
          <w:p w14:paraId="3E1502D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2CF26AC" w14:textId="77777777" w:rsidTr="006B7996">
        <w:trPr>
          <w:trHeight w:val="255"/>
        </w:trPr>
        <w:tc>
          <w:tcPr>
            <w:tcW w:w="439" w:type="dxa"/>
            <w:shd w:val="clear" w:color="auto" w:fill="auto"/>
            <w:noWrap/>
            <w:vAlign w:val="center"/>
            <w:hideMark/>
          </w:tcPr>
          <w:p w14:paraId="5CA6AF0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53</w:t>
            </w:r>
          </w:p>
        </w:tc>
        <w:tc>
          <w:tcPr>
            <w:tcW w:w="7211" w:type="dxa"/>
            <w:shd w:val="clear" w:color="auto" w:fill="auto"/>
            <w:vAlign w:val="center"/>
            <w:hideMark/>
          </w:tcPr>
          <w:p w14:paraId="0194766F"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Sovurucu</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Klapan</w:t>
            </w:r>
            <w:proofErr w:type="spellEnd"/>
          </w:p>
        </w:tc>
        <w:tc>
          <w:tcPr>
            <w:tcW w:w="884" w:type="dxa"/>
            <w:shd w:val="clear" w:color="auto" w:fill="auto"/>
            <w:vAlign w:val="center"/>
            <w:hideMark/>
          </w:tcPr>
          <w:p w14:paraId="3790353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121006</w:t>
            </w:r>
          </w:p>
        </w:tc>
        <w:tc>
          <w:tcPr>
            <w:tcW w:w="617" w:type="dxa"/>
            <w:shd w:val="clear" w:color="auto" w:fill="auto"/>
            <w:vAlign w:val="center"/>
            <w:hideMark/>
          </w:tcPr>
          <w:p w14:paraId="3256AEB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24</w:t>
            </w:r>
          </w:p>
        </w:tc>
        <w:tc>
          <w:tcPr>
            <w:tcW w:w="784" w:type="dxa"/>
            <w:shd w:val="clear" w:color="auto" w:fill="auto"/>
            <w:vAlign w:val="center"/>
            <w:hideMark/>
          </w:tcPr>
          <w:p w14:paraId="4278793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12962638" w14:textId="77777777" w:rsidTr="006B7996">
        <w:trPr>
          <w:trHeight w:val="255"/>
        </w:trPr>
        <w:tc>
          <w:tcPr>
            <w:tcW w:w="439" w:type="dxa"/>
            <w:shd w:val="clear" w:color="auto" w:fill="auto"/>
            <w:noWrap/>
            <w:vAlign w:val="center"/>
            <w:hideMark/>
          </w:tcPr>
          <w:p w14:paraId="000B595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54</w:t>
            </w:r>
          </w:p>
        </w:tc>
        <w:tc>
          <w:tcPr>
            <w:tcW w:w="7211" w:type="dxa"/>
            <w:shd w:val="clear" w:color="auto" w:fill="auto"/>
            <w:vAlign w:val="center"/>
            <w:hideMark/>
          </w:tcPr>
          <w:p w14:paraId="4E6F5C09" w14:textId="17823DF8"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dəst</w:t>
            </w:r>
            <w:r w:rsidR="006B7996">
              <w:rPr>
                <w:rFonts w:ascii="Palatino Linotype" w:eastAsia="Times New Roman" w:hAnsi="Palatino Linotype" w:cs="Arial"/>
                <w:color w:val="000000"/>
                <w:sz w:val="20"/>
                <w:szCs w:val="20"/>
                <w:lang w:val="en-US"/>
              </w:rPr>
              <w:t>i</w:t>
            </w:r>
            <w:proofErr w:type="spellEnd"/>
          </w:p>
        </w:tc>
        <w:tc>
          <w:tcPr>
            <w:tcW w:w="884" w:type="dxa"/>
            <w:shd w:val="clear" w:color="auto" w:fill="auto"/>
            <w:vAlign w:val="center"/>
            <w:hideMark/>
          </w:tcPr>
          <w:p w14:paraId="212AA1A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123035</w:t>
            </w:r>
          </w:p>
        </w:tc>
        <w:tc>
          <w:tcPr>
            <w:tcW w:w="617" w:type="dxa"/>
            <w:shd w:val="clear" w:color="auto" w:fill="auto"/>
            <w:vAlign w:val="center"/>
            <w:hideMark/>
          </w:tcPr>
          <w:p w14:paraId="7B88901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18</w:t>
            </w:r>
          </w:p>
        </w:tc>
        <w:tc>
          <w:tcPr>
            <w:tcW w:w="784" w:type="dxa"/>
            <w:shd w:val="clear" w:color="auto" w:fill="auto"/>
            <w:vAlign w:val="center"/>
            <w:hideMark/>
          </w:tcPr>
          <w:p w14:paraId="410C5E9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bl>
    <w:p w14:paraId="676FD82D" w14:textId="77777777" w:rsidR="005362E3" w:rsidRPr="00635DD9" w:rsidRDefault="005362E3" w:rsidP="00100063">
      <w:pPr>
        <w:spacing w:after="0" w:line="240" w:lineRule="auto"/>
        <w:jc w:val="center"/>
        <w:rPr>
          <w:rFonts w:ascii="Arial" w:hAnsi="Arial" w:cs="Arial"/>
          <w:bCs/>
          <w:lang w:val="en-US"/>
        </w:rPr>
      </w:pPr>
    </w:p>
    <w:p w14:paraId="0D90404A" w14:textId="5D332AD7"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Təklif olunan </w:t>
      </w:r>
      <w:r w:rsidR="009F69EA">
        <w:rPr>
          <w:rFonts w:ascii="Arial" w:hAnsi="Arial" w:cs="Arial"/>
          <w:bCs/>
          <w:lang w:val="az-Latn-AZ"/>
        </w:rPr>
        <w:t>ehtiyat hissələrin</w:t>
      </w:r>
      <w:r w:rsidRPr="00F07413">
        <w:rPr>
          <w:rFonts w:ascii="Arial" w:hAnsi="Arial" w:cs="Arial"/>
          <w:bCs/>
          <w:lang w:val="az-Latn-AZ"/>
        </w:rPr>
        <w:t xml:space="preserve"> </w:t>
      </w:r>
      <w:r>
        <w:rPr>
          <w:rFonts w:ascii="Arial" w:hAnsi="Arial" w:cs="Arial"/>
          <w:bCs/>
          <w:lang w:val="az-Latn-AZ"/>
        </w:rPr>
        <w:t xml:space="preserve">istehsalçısı haqqında məlumat, </w:t>
      </w:r>
      <w:r w:rsidRPr="00F07413">
        <w:rPr>
          <w:rFonts w:ascii="Arial" w:hAnsi="Arial" w:cs="Arial"/>
          <w:bCs/>
          <w:lang w:val="az-Latn-AZ"/>
        </w:rPr>
        <w:t xml:space="preserve">texniki spesifikasiyası, cizgiləri, və sertifikatları təqdim </w:t>
      </w:r>
      <w:proofErr w:type="spellStart"/>
      <w:r w:rsidRPr="00F07413">
        <w:rPr>
          <w:rFonts w:ascii="Arial" w:hAnsi="Arial" w:cs="Arial"/>
          <w:bCs/>
          <w:lang w:val="az-Latn-AZ"/>
        </w:rPr>
        <w:t>olunmalıdır</w:t>
      </w:r>
      <w:proofErr w:type="spellEnd"/>
      <w:r w:rsidRPr="00F07413">
        <w:rPr>
          <w:rFonts w:ascii="Arial" w:hAnsi="Arial" w:cs="Arial"/>
          <w:bCs/>
          <w:lang w:val="az-Latn-AZ"/>
        </w:rPr>
        <w:t>.</w:t>
      </w:r>
    </w:p>
    <w:p w14:paraId="71FF10BA" w14:textId="039D5B9C" w:rsidR="00CC2B16" w:rsidRPr="00F07413" w:rsidRDefault="009F69EA" w:rsidP="00100063">
      <w:pPr>
        <w:spacing w:after="0" w:line="240" w:lineRule="auto"/>
        <w:jc w:val="center"/>
        <w:rPr>
          <w:rFonts w:ascii="Arial" w:hAnsi="Arial" w:cs="Arial"/>
          <w:bCs/>
          <w:lang w:val="az-Latn-AZ"/>
        </w:rPr>
      </w:pPr>
      <w:r>
        <w:rPr>
          <w:rFonts w:ascii="Arial" w:hAnsi="Arial" w:cs="Arial"/>
          <w:bCs/>
          <w:lang w:val="az-Latn-AZ"/>
        </w:rPr>
        <w:t>Ehtiyat hissələri</w:t>
      </w:r>
      <w:r w:rsidR="00CC2B16" w:rsidRPr="00F07413">
        <w:rPr>
          <w:rFonts w:ascii="Arial" w:hAnsi="Arial" w:cs="Arial"/>
          <w:bCs/>
          <w:lang w:val="az-Latn-AZ"/>
        </w:rPr>
        <w:t xml:space="preserve"> yeni olmalıdır.</w:t>
      </w:r>
      <w:r w:rsidR="007D0999">
        <w:rPr>
          <w:rFonts w:ascii="Arial" w:hAnsi="Arial" w:cs="Arial"/>
          <w:bCs/>
          <w:lang w:val="az-Latn-AZ"/>
        </w:rPr>
        <w:t xml:space="preserve"> Natamam təkliflər qəbul olunmur.</w:t>
      </w:r>
    </w:p>
    <w:p w14:paraId="426DD081" w14:textId="1C2DDEF8" w:rsidR="00CC2B16" w:rsidRPr="00F07413" w:rsidRDefault="009F69EA" w:rsidP="00100063">
      <w:pPr>
        <w:spacing w:after="0" w:line="240" w:lineRule="auto"/>
        <w:jc w:val="center"/>
        <w:rPr>
          <w:rFonts w:ascii="Arial" w:hAnsi="Arial" w:cs="Arial"/>
          <w:bCs/>
          <w:lang w:val="az-Latn-AZ"/>
        </w:rPr>
      </w:pPr>
      <w:r>
        <w:rPr>
          <w:rFonts w:ascii="Arial" w:hAnsi="Arial" w:cs="Arial"/>
          <w:bCs/>
          <w:lang w:val="az-Latn-AZ"/>
        </w:rPr>
        <w:t xml:space="preserve">Tələb olunduğu halda, ehtiyat hissələri </w:t>
      </w:r>
      <w:r w:rsidR="003E5995">
        <w:rPr>
          <w:rFonts w:ascii="Arial" w:hAnsi="Arial" w:cs="Arial"/>
          <w:bCs/>
          <w:lang w:val="az-Latn-AZ"/>
        </w:rPr>
        <w:t>beynəlxalq dəniz təsnifatı cəmiyyətinin</w:t>
      </w:r>
      <w:r w:rsidR="00CC2B16" w:rsidRPr="00F07413">
        <w:rPr>
          <w:rFonts w:ascii="Arial" w:hAnsi="Arial" w:cs="Arial"/>
          <w:bCs/>
          <w:lang w:val="az-Latn-AZ"/>
        </w:rPr>
        <w:t xml:space="preserve"> sertifikatı ilə tədarük </w:t>
      </w:r>
      <w:proofErr w:type="spellStart"/>
      <w:r w:rsidR="00CC2B16" w:rsidRPr="00F07413">
        <w:rPr>
          <w:rFonts w:ascii="Arial" w:hAnsi="Arial" w:cs="Arial"/>
          <w:bCs/>
          <w:lang w:val="az-Latn-AZ"/>
        </w:rPr>
        <w:t>olunmalıdır</w:t>
      </w:r>
      <w:proofErr w:type="spellEnd"/>
      <w:r w:rsidR="00CC2B16" w:rsidRPr="00F07413">
        <w:rPr>
          <w:rFonts w:ascii="Arial" w:hAnsi="Arial" w:cs="Arial"/>
          <w:bCs/>
          <w:lang w:val="az-Latn-AZ"/>
        </w:rPr>
        <w:t>.</w:t>
      </w:r>
    </w:p>
    <w:p w14:paraId="2016F541" w14:textId="77777777" w:rsidR="00CC2B16" w:rsidRPr="002A111E" w:rsidRDefault="00CC2B16" w:rsidP="00100063">
      <w:pPr>
        <w:spacing w:after="0" w:line="240" w:lineRule="auto"/>
        <w:jc w:val="both"/>
        <w:rPr>
          <w:rFonts w:ascii="Arial" w:hAnsi="Arial" w:cs="Arial"/>
          <w:bCs/>
          <w:lang w:val="az-Latn-AZ"/>
        </w:rPr>
      </w:pPr>
      <w:r w:rsidRPr="002A111E">
        <w:rPr>
          <w:rFonts w:ascii="Arial" w:hAnsi="Arial" w:cs="Arial"/>
          <w:bCs/>
          <w:lang w:val="az-Latn-AZ"/>
        </w:rPr>
        <w:t xml:space="preserve">Yerli müəssisələrin tədarük şərti yalnız DDP ilə qəbul olunur və satınalma müqaviləsi yalnız Azərbaycan manatı ilə </w:t>
      </w:r>
      <w:proofErr w:type="spellStart"/>
      <w:r w:rsidRPr="002A111E">
        <w:rPr>
          <w:rFonts w:ascii="Arial" w:hAnsi="Arial" w:cs="Arial"/>
          <w:bCs/>
          <w:lang w:val="az-Latn-AZ"/>
        </w:rPr>
        <w:t>bağlanılacaqdır</w:t>
      </w:r>
      <w:proofErr w:type="spellEnd"/>
      <w:r w:rsidRPr="002A111E">
        <w:rPr>
          <w:rFonts w:ascii="Arial" w:hAnsi="Arial" w:cs="Arial"/>
          <w:bCs/>
          <w:lang w:val="az-Latn-AZ"/>
        </w:rPr>
        <w:t xml:space="preserve">, digər şərtlər qəbul </w:t>
      </w:r>
      <w:proofErr w:type="spellStart"/>
      <w:r w:rsidRPr="002A111E">
        <w:rPr>
          <w:rFonts w:ascii="Arial" w:hAnsi="Arial" w:cs="Arial"/>
          <w:bCs/>
          <w:lang w:val="az-Latn-AZ"/>
        </w:rPr>
        <w:t>olunmayacaq</w:t>
      </w:r>
      <w:proofErr w:type="spellEnd"/>
      <w:r w:rsidRPr="002A111E">
        <w:rPr>
          <w:rFonts w:ascii="Arial" w:hAnsi="Arial" w:cs="Arial"/>
          <w:bCs/>
          <w:lang w:val="az-Latn-AZ"/>
        </w:rPr>
        <w:t>.</w:t>
      </w:r>
    </w:p>
    <w:p w14:paraId="2BCB94EF" w14:textId="5B68F2BE" w:rsidR="00CC2B16" w:rsidRPr="002A111E" w:rsidRDefault="00CC2B16" w:rsidP="00100063">
      <w:pPr>
        <w:spacing w:after="0" w:line="240" w:lineRule="auto"/>
        <w:jc w:val="both"/>
        <w:rPr>
          <w:rFonts w:ascii="Arial" w:hAnsi="Arial" w:cs="Arial"/>
          <w:bCs/>
          <w:lang w:val="az-Latn-AZ"/>
        </w:rPr>
      </w:pPr>
      <w:r w:rsidRPr="002A111E">
        <w:rPr>
          <w:rFonts w:ascii="Arial" w:eastAsia="MS Mincho" w:hAnsi="Arial" w:cs="Arial"/>
          <w:bCs/>
          <w:lang w:val="az-Latn-AZ"/>
        </w:rPr>
        <w:t xml:space="preserve">Xarici </w:t>
      </w:r>
      <w:r w:rsidRPr="002A111E">
        <w:rPr>
          <w:rFonts w:ascii="Arial" w:hAnsi="Arial" w:cs="Arial"/>
          <w:bCs/>
          <w:lang w:val="az-Latn-AZ"/>
        </w:rPr>
        <w:t>müəssisələrin tədarük şərti</w:t>
      </w:r>
      <w:r>
        <w:rPr>
          <w:rFonts w:ascii="Arial" w:hAnsi="Arial" w:cs="Arial"/>
          <w:bCs/>
          <w:lang w:val="az-Latn-AZ"/>
        </w:rPr>
        <w:t xml:space="preserve"> (</w:t>
      </w:r>
      <w:proofErr w:type="spellStart"/>
      <w:r w:rsidRPr="00CC2B16">
        <w:rPr>
          <w:rFonts w:ascii="Arial" w:hAnsi="Arial" w:cs="Arial"/>
          <w:bCs/>
          <w:lang w:val="az-Latn-AZ"/>
        </w:rPr>
        <w:t>In</w:t>
      </w:r>
      <w:r>
        <w:rPr>
          <w:rFonts w:ascii="Arial" w:hAnsi="Arial" w:cs="Arial"/>
          <w:bCs/>
          <w:lang w:val="az-Latn-AZ"/>
        </w:rPr>
        <w:t>coterms</w:t>
      </w:r>
      <w:proofErr w:type="spellEnd"/>
      <w:r>
        <w:rPr>
          <w:rFonts w:ascii="Arial" w:hAnsi="Arial" w:cs="Arial"/>
          <w:bCs/>
          <w:lang w:val="az-Latn-AZ"/>
        </w:rPr>
        <w:t xml:space="preserve"> 2010)</w:t>
      </w:r>
      <w:r w:rsidRPr="002A111E">
        <w:rPr>
          <w:rFonts w:ascii="Arial" w:hAnsi="Arial" w:cs="Arial"/>
          <w:bCs/>
          <w:lang w:val="az-Latn-AZ"/>
        </w:rPr>
        <w:t xml:space="preserve"> CIP (DAP)  ilə qəbul olunur.</w:t>
      </w:r>
    </w:p>
    <w:p w14:paraId="15F2AB36" w14:textId="2D565F67" w:rsidR="00B36FA0" w:rsidRDefault="00B36FA0" w:rsidP="00D278C5">
      <w:pPr>
        <w:jc w:val="center"/>
        <w:rPr>
          <w:rFonts w:ascii="Arial" w:hAnsi="Arial" w:cs="Arial"/>
          <w:bCs/>
          <w:sz w:val="24"/>
          <w:szCs w:val="24"/>
          <w:lang w:val="az-Latn-AZ"/>
        </w:rPr>
      </w:pPr>
      <w:bookmarkStart w:id="0" w:name="_GoBack"/>
      <w:bookmarkEnd w:id="0"/>
    </w:p>
    <w:p w14:paraId="6596C729" w14:textId="5909A091" w:rsidR="00105014" w:rsidRPr="003741B5" w:rsidRDefault="003741B5" w:rsidP="00D278C5">
      <w:pPr>
        <w:jc w:val="center"/>
        <w:rPr>
          <w:rFonts w:ascii="Arial" w:hAnsi="Arial" w:cs="Arial"/>
          <w:b/>
          <w:bCs/>
          <w:i/>
          <w:sz w:val="24"/>
          <w:szCs w:val="24"/>
          <w:lang w:val="az-Latn-AZ"/>
        </w:rPr>
      </w:pPr>
      <w:r w:rsidRPr="003741B5">
        <w:rPr>
          <w:rFonts w:ascii="Palatino Linotype" w:eastAsia="@Arial Unicode MS" w:hAnsi="Palatino Linotype" w:cs="Arial"/>
          <w:b/>
          <w:i/>
          <w:lang w:val="az-Latn-AZ"/>
        </w:rPr>
        <w:t xml:space="preserve">İddiaçılar gəmi mühərriklərinin ehtiyat hissələrinin tədarükü üzrə iş təcrübəsinə malik olmalıdır və təcrübəni əks etdirən müqavilələr təqdim etməsi mütləqdir, təcrübəsiz iddiaçıların təklifləri </w:t>
      </w:r>
      <w:proofErr w:type="spellStart"/>
      <w:r w:rsidRPr="003741B5">
        <w:rPr>
          <w:rFonts w:ascii="Palatino Linotype" w:eastAsia="@Arial Unicode MS" w:hAnsi="Palatino Linotype" w:cs="Arial"/>
          <w:b/>
          <w:i/>
          <w:lang w:val="az-Latn-AZ"/>
        </w:rPr>
        <w:t>kənarlaşdırılacaqdır</w:t>
      </w:r>
      <w:proofErr w:type="spellEnd"/>
      <w:r w:rsidRPr="003741B5">
        <w:rPr>
          <w:rFonts w:ascii="Palatino Linotype" w:eastAsia="@Arial Unicode MS" w:hAnsi="Palatino Linotype" w:cs="Arial"/>
          <w:b/>
          <w:i/>
          <w:lang w:val="az-Latn-AZ"/>
        </w:rPr>
        <w:t>.</w:t>
      </w:r>
    </w:p>
    <w:p w14:paraId="52918621" w14:textId="77777777" w:rsidR="00105014" w:rsidRDefault="00105014" w:rsidP="00D278C5">
      <w:pPr>
        <w:jc w:val="center"/>
        <w:rPr>
          <w:rFonts w:ascii="Arial" w:hAnsi="Arial" w:cs="Arial"/>
          <w:bCs/>
          <w:sz w:val="24"/>
          <w:szCs w:val="24"/>
          <w:lang w:val="az-Latn-AZ"/>
        </w:rPr>
      </w:pPr>
    </w:p>
    <w:p w14:paraId="3BDCCD07" w14:textId="4281C315"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w:t>
      </w:r>
      <w:proofErr w:type="spellStart"/>
      <w:r w:rsidR="00993E0B" w:rsidRPr="00993E0B">
        <w:rPr>
          <w:rFonts w:ascii="Arial" w:hAnsi="Arial" w:cs="Arial"/>
          <w:sz w:val="20"/>
          <w:szCs w:val="20"/>
          <w:lang w:val="az-Latn-AZ"/>
        </w:rPr>
        <w:t>linkə</w:t>
      </w:r>
      <w:proofErr w:type="spellEnd"/>
      <w:r w:rsidR="00993E0B" w:rsidRPr="00993E0B">
        <w:rPr>
          <w:rFonts w:ascii="Arial" w:hAnsi="Arial" w:cs="Arial"/>
          <w:sz w:val="20"/>
          <w:szCs w:val="20"/>
          <w:lang w:val="az-Latn-AZ"/>
        </w:rPr>
        <w:t xml:space="preserve"> </w:t>
      </w:r>
      <w:r w:rsidR="003741B5">
        <w:fldChar w:fldCharType="begin"/>
      </w:r>
      <w:r w:rsidR="003741B5" w:rsidRPr="003741B5">
        <w:rPr>
          <w:lang w:val="az-Latn-AZ"/>
        </w:rPr>
        <w:instrText xml:space="preserve"> HYPERLINK "http://asco.az/sirket/satinalmalar/po</w:instrText>
      </w:r>
      <w:r w:rsidR="003741B5" w:rsidRPr="003741B5">
        <w:rPr>
          <w:lang w:val="az-Latn-AZ"/>
        </w:rPr>
        <w:instrText xml:space="preserve">dratcilarin-elektron-muraciet-formasi/" </w:instrText>
      </w:r>
      <w:r w:rsidR="003741B5">
        <w:fldChar w:fldCharType="separate"/>
      </w:r>
      <w:r w:rsidR="00993E0B" w:rsidRPr="00993E0B">
        <w:rPr>
          <w:rStyle w:val="Hyperlink"/>
          <w:lang w:val="az-Latn-AZ"/>
        </w:rPr>
        <w:t>http://asco.az/sirket/satinalmalar/podratcilarin-elektron-muraciet-formasi/</w:t>
      </w:r>
      <w:r w:rsidR="003741B5">
        <w:rPr>
          <w:rStyle w:val="Hyperlink"/>
          <w:lang w:val="az-Latn-AZ"/>
        </w:rPr>
        <w:fldChar w:fldCharType="end"/>
      </w:r>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69A"/>
    <w:rsid w:val="000F79B8"/>
    <w:rsid w:val="00100063"/>
    <w:rsid w:val="00105014"/>
    <w:rsid w:val="00105198"/>
    <w:rsid w:val="001A678A"/>
    <w:rsid w:val="001B4E7C"/>
    <w:rsid w:val="001B6AE7"/>
    <w:rsid w:val="001C59F8"/>
    <w:rsid w:val="001E08AF"/>
    <w:rsid w:val="00231BEE"/>
    <w:rsid w:val="00251AA5"/>
    <w:rsid w:val="00277F70"/>
    <w:rsid w:val="00286E90"/>
    <w:rsid w:val="002B013F"/>
    <w:rsid w:val="002F7C2A"/>
    <w:rsid w:val="003313D7"/>
    <w:rsid w:val="00345068"/>
    <w:rsid w:val="00364E05"/>
    <w:rsid w:val="003741B5"/>
    <w:rsid w:val="003843FE"/>
    <w:rsid w:val="00394F5D"/>
    <w:rsid w:val="003A2F6A"/>
    <w:rsid w:val="003C0C06"/>
    <w:rsid w:val="003E5995"/>
    <w:rsid w:val="00400A1D"/>
    <w:rsid w:val="00430BCF"/>
    <w:rsid w:val="004366DB"/>
    <w:rsid w:val="00443961"/>
    <w:rsid w:val="00463A66"/>
    <w:rsid w:val="00467B9C"/>
    <w:rsid w:val="004B485C"/>
    <w:rsid w:val="004F79C0"/>
    <w:rsid w:val="00504DDD"/>
    <w:rsid w:val="005362E3"/>
    <w:rsid w:val="005410D9"/>
    <w:rsid w:val="00544E47"/>
    <w:rsid w:val="00576741"/>
    <w:rsid w:val="00581F25"/>
    <w:rsid w:val="00586EB9"/>
    <w:rsid w:val="005A2F17"/>
    <w:rsid w:val="005E080A"/>
    <w:rsid w:val="005E2890"/>
    <w:rsid w:val="0060168D"/>
    <w:rsid w:val="00606A67"/>
    <w:rsid w:val="00635DD9"/>
    <w:rsid w:val="0066206B"/>
    <w:rsid w:val="0066264D"/>
    <w:rsid w:val="00695F55"/>
    <w:rsid w:val="006B6807"/>
    <w:rsid w:val="006B7996"/>
    <w:rsid w:val="006E5F12"/>
    <w:rsid w:val="00700872"/>
    <w:rsid w:val="00712393"/>
    <w:rsid w:val="0078668D"/>
    <w:rsid w:val="007D0999"/>
    <w:rsid w:val="007D0D58"/>
    <w:rsid w:val="00805A86"/>
    <w:rsid w:val="008175EE"/>
    <w:rsid w:val="00842727"/>
    <w:rsid w:val="008530EB"/>
    <w:rsid w:val="00886E26"/>
    <w:rsid w:val="008A5568"/>
    <w:rsid w:val="008C21C5"/>
    <w:rsid w:val="008C4449"/>
    <w:rsid w:val="009011C0"/>
    <w:rsid w:val="00904599"/>
    <w:rsid w:val="00923D30"/>
    <w:rsid w:val="0092454D"/>
    <w:rsid w:val="00932D9D"/>
    <w:rsid w:val="00993E0B"/>
    <w:rsid w:val="009F69EA"/>
    <w:rsid w:val="00A03334"/>
    <w:rsid w:val="00A27395"/>
    <w:rsid w:val="00A40674"/>
    <w:rsid w:val="00A52307"/>
    <w:rsid w:val="00A62381"/>
    <w:rsid w:val="00A63558"/>
    <w:rsid w:val="00A7320F"/>
    <w:rsid w:val="00AC6183"/>
    <w:rsid w:val="00AE5082"/>
    <w:rsid w:val="00B05019"/>
    <w:rsid w:val="00B36FA0"/>
    <w:rsid w:val="00B64945"/>
    <w:rsid w:val="00B67192"/>
    <w:rsid w:val="00B97CAB"/>
    <w:rsid w:val="00C243D3"/>
    <w:rsid w:val="00C3033D"/>
    <w:rsid w:val="00CC2B16"/>
    <w:rsid w:val="00D278C5"/>
    <w:rsid w:val="00D8453D"/>
    <w:rsid w:val="00D9464D"/>
    <w:rsid w:val="00DB6356"/>
    <w:rsid w:val="00E22179"/>
    <w:rsid w:val="00E2513D"/>
    <w:rsid w:val="00E3338C"/>
    <w:rsid w:val="00E56453"/>
    <w:rsid w:val="00EB36FA"/>
    <w:rsid w:val="00EC6035"/>
    <w:rsid w:val="00EE7E4B"/>
    <w:rsid w:val="00EF6050"/>
    <w:rsid w:val="00F11DAA"/>
    <w:rsid w:val="00F34A43"/>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5353-15D5-4D30-A27E-C6F37793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1883</Words>
  <Characters>10738</Characters>
  <Application>Microsoft Office Word</Application>
  <DocSecurity>0</DocSecurity>
  <Lines>89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26</cp:revision>
  <dcterms:created xsi:type="dcterms:W3CDTF">2021-11-12T11:23:00Z</dcterms:created>
  <dcterms:modified xsi:type="dcterms:W3CDTF">2022-12-20T06:17:00Z</dcterms:modified>
</cp:coreProperties>
</file>